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D098" w14:textId="77777777" w:rsidR="00CA1108" w:rsidRDefault="00CA1108" w:rsidP="00CA1108">
      <w:pPr>
        <w:rPr>
          <w:rFonts w:ascii="Arial" w:hAnsi="Arial"/>
          <w:b/>
          <w:sz w:val="20"/>
          <w:szCs w:val="20"/>
        </w:rPr>
      </w:pPr>
    </w:p>
    <w:p w14:paraId="565A27D7" w14:textId="2A1C1A31" w:rsidR="00CA1108" w:rsidRPr="00D53A29" w:rsidRDefault="00CA1108" w:rsidP="00CA1108">
      <w:pPr>
        <w:rPr>
          <w:rFonts w:ascii="Arial" w:hAnsi="Arial"/>
          <w:b/>
          <w:sz w:val="20"/>
          <w:szCs w:val="20"/>
        </w:rPr>
      </w:pPr>
      <w:r w:rsidRPr="00D53A29">
        <w:rPr>
          <w:rFonts w:ascii="Arial" w:hAnsi="Arial"/>
          <w:b/>
          <w:sz w:val="20"/>
          <w:szCs w:val="20"/>
        </w:rPr>
        <w:t xml:space="preserve">Notulen Algemene </w:t>
      </w:r>
      <w:r w:rsidR="001528AD">
        <w:rPr>
          <w:rFonts w:ascii="Arial" w:hAnsi="Arial"/>
          <w:b/>
          <w:sz w:val="20"/>
          <w:szCs w:val="20"/>
        </w:rPr>
        <w:t>V</w:t>
      </w:r>
      <w:r w:rsidRPr="00D53A29">
        <w:rPr>
          <w:rFonts w:ascii="Arial" w:hAnsi="Arial"/>
          <w:b/>
          <w:sz w:val="20"/>
          <w:szCs w:val="20"/>
        </w:rPr>
        <w:t>ergadering WTC Maarssen</w:t>
      </w:r>
      <w:r>
        <w:rPr>
          <w:rFonts w:ascii="Arial" w:hAnsi="Arial"/>
          <w:b/>
          <w:sz w:val="20"/>
          <w:szCs w:val="20"/>
        </w:rPr>
        <w:t xml:space="preserve"> </w:t>
      </w:r>
      <w:r w:rsidR="001528AD">
        <w:rPr>
          <w:rFonts w:ascii="Arial" w:hAnsi="Arial"/>
          <w:b/>
          <w:sz w:val="20"/>
          <w:szCs w:val="20"/>
        </w:rPr>
        <w:t>6</w:t>
      </w:r>
      <w:r>
        <w:rPr>
          <w:rFonts w:ascii="Arial" w:hAnsi="Arial"/>
          <w:b/>
          <w:sz w:val="20"/>
          <w:szCs w:val="20"/>
        </w:rPr>
        <w:t xml:space="preserve"> februari 202</w:t>
      </w:r>
      <w:r w:rsidR="001528AD">
        <w:rPr>
          <w:rFonts w:ascii="Arial" w:hAnsi="Arial"/>
          <w:b/>
          <w:sz w:val="20"/>
          <w:szCs w:val="20"/>
        </w:rPr>
        <w:t>3</w:t>
      </w:r>
    </w:p>
    <w:p w14:paraId="5BB74E07" w14:textId="77777777" w:rsidR="00CA1108" w:rsidRDefault="00CA1108" w:rsidP="00CA1108">
      <w:pPr>
        <w:rPr>
          <w:rFonts w:ascii="Arial" w:hAnsi="Arial"/>
          <w:sz w:val="20"/>
          <w:szCs w:val="20"/>
        </w:rPr>
      </w:pPr>
    </w:p>
    <w:p w14:paraId="2239441A" w14:textId="4A8FEA39" w:rsidR="00CA1108" w:rsidRDefault="00CA1108" w:rsidP="00CA1108">
      <w:pPr>
        <w:rPr>
          <w:rFonts w:ascii="Arial" w:hAnsi="Arial"/>
          <w:sz w:val="20"/>
          <w:szCs w:val="20"/>
        </w:rPr>
      </w:pPr>
      <w:r>
        <w:rPr>
          <w:rFonts w:ascii="Arial" w:hAnsi="Arial"/>
          <w:sz w:val="20"/>
          <w:szCs w:val="20"/>
        </w:rPr>
        <w:t>Aanwezig namens het bestuur:</w:t>
      </w:r>
      <w:r>
        <w:rPr>
          <w:rFonts w:ascii="Arial" w:hAnsi="Arial"/>
          <w:sz w:val="20"/>
          <w:szCs w:val="20"/>
        </w:rPr>
        <w:tab/>
      </w:r>
      <w:r w:rsidR="001C7E09">
        <w:rPr>
          <w:rFonts w:ascii="Arial" w:hAnsi="Arial"/>
          <w:sz w:val="20"/>
          <w:szCs w:val="20"/>
        </w:rPr>
        <w:tab/>
      </w:r>
      <w:r>
        <w:rPr>
          <w:rFonts w:ascii="Arial" w:hAnsi="Arial"/>
          <w:sz w:val="20"/>
          <w:szCs w:val="20"/>
        </w:rPr>
        <w:t>Jeroen Bouman (voorzitter)</w:t>
      </w:r>
    </w:p>
    <w:p w14:paraId="09F65FF5" w14:textId="0E196C9E" w:rsidR="00CA1108" w:rsidRDefault="00CA1108" w:rsidP="00CA1108">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1C7E09">
        <w:rPr>
          <w:rFonts w:ascii="Arial" w:hAnsi="Arial"/>
          <w:sz w:val="20"/>
          <w:szCs w:val="20"/>
        </w:rPr>
        <w:tab/>
      </w:r>
      <w:r>
        <w:rPr>
          <w:rFonts w:ascii="Arial" w:hAnsi="Arial"/>
          <w:sz w:val="20"/>
          <w:szCs w:val="20"/>
        </w:rPr>
        <w:t>Geert Datema (penningmeester)</w:t>
      </w:r>
    </w:p>
    <w:p w14:paraId="4BCBEA8F" w14:textId="77777777" w:rsidR="00CA1108" w:rsidRDefault="00CA1108" w:rsidP="001C7E09">
      <w:pPr>
        <w:ind w:left="2832" w:firstLine="708"/>
        <w:rPr>
          <w:rFonts w:ascii="Arial" w:hAnsi="Arial"/>
          <w:sz w:val="20"/>
          <w:szCs w:val="20"/>
        </w:rPr>
      </w:pPr>
      <w:r>
        <w:rPr>
          <w:rFonts w:ascii="Arial" w:hAnsi="Arial"/>
          <w:sz w:val="20"/>
          <w:szCs w:val="20"/>
        </w:rPr>
        <w:t>Jennifer Huizer (secretaris)</w:t>
      </w:r>
    </w:p>
    <w:p w14:paraId="68F23E66" w14:textId="77777777" w:rsidR="00CA1108" w:rsidRDefault="00CA1108" w:rsidP="001C7E09">
      <w:pPr>
        <w:ind w:left="2832" w:firstLine="708"/>
        <w:rPr>
          <w:rFonts w:ascii="Arial" w:hAnsi="Arial"/>
          <w:sz w:val="20"/>
          <w:szCs w:val="20"/>
        </w:rPr>
      </w:pPr>
      <w:r>
        <w:rPr>
          <w:rFonts w:ascii="Arial" w:hAnsi="Arial"/>
          <w:sz w:val="20"/>
          <w:szCs w:val="20"/>
        </w:rPr>
        <w:t>Erik Luttik</w:t>
      </w:r>
      <w:r>
        <w:rPr>
          <w:rFonts w:ascii="Arial" w:hAnsi="Arial"/>
          <w:sz w:val="20"/>
          <w:szCs w:val="20"/>
        </w:rPr>
        <w:br/>
      </w:r>
      <w:r>
        <w:rPr>
          <w:rFonts w:ascii="Arial" w:hAnsi="Arial"/>
          <w:sz w:val="20"/>
          <w:szCs w:val="20"/>
        </w:rPr>
        <w:tab/>
        <w:t>Ruud de Bree</w:t>
      </w:r>
    </w:p>
    <w:p w14:paraId="3050AFB7" w14:textId="77777777" w:rsidR="00CA1108" w:rsidRDefault="00CA1108" w:rsidP="001C7E09">
      <w:pPr>
        <w:ind w:left="2832" w:firstLine="708"/>
        <w:rPr>
          <w:rFonts w:ascii="Arial" w:hAnsi="Arial"/>
          <w:sz w:val="20"/>
          <w:szCs w:val="20"/>
        </w:rPr>
      </w:pPr>
      <w:r>
        <w:rPr>
          <w:rFonts w:ascii="Arial" w:hAnsi="Arial"/>
          <w:sz w:val="20"/>
          <w:szCs w:val="20"/>
        </w:rPr>
        <w:t>Machiel Geleijnse</w:t>
      </w:r>
    </w:p>
    <w:p w14:paraId="62AE2CF1" w14:textId="7238619E" w:rsidR="008331E4" w:rsidRPr="008331E4" w:rsidRDefault="00CA1108">
      <w:pPr>
        <w:rPr>
          <w:rFonts w:ascii="Arial" w:hAnsi="Arial"/>
          <w:sz w:val="20"/>
          <w:szCs w:val="20"/>
        </w:rPr>
      </w:pPr>
      <w:r>
        <w:rPr>
          <w:rFonts w:ascii="Arial" w:hAnsi="Arial"/>
          <w:sz w:val="20"/>
          <w:szCs w:val="20"/>
        </w:rPr>
        <w:t>Aantal aanwezige leden</w:t>
      </w:r>
      <w:r w:rsidR="001C7E09">
        <w:rPr>
          <w:rFonts w:ascii="Arial" w:hAnsi="Arial"/>
          <w:sz w:val="20"/>
          <w:szCs w:val="20"/>
        </w:rPr>
        <w:t xml:space="preserve"> incl. bestuur</w:t>
      </w:r>
      <w:r>
        <w:rPr>
          <w:rFonts w:ascii="Arial" w:hAnsi="Arial"/>
          <w:sz w:val="20"/>
          <w:szCs w:val="20"/>
        </w:rPr>
        <w:t>:</w:t>
      </w:r>
      <w:r>
        <w:rPr>
          <w:rFonts w:ascii="Arial" w:hAnsi="Arial"/>
          <w:sz w:val="20"/>
          <w:szCs w:val="20"/>
        </w:rPr>
        <w:tab/>
      </w:r>
      <w:r w:rsidR="001C7E09">
        <w:rPr>
          <w:rFonts w:ascii="Arial" w:hAnsi="Arial"/>
          <w:sz w:val="20"/>
          <w:szCs w:val="20"/>
        </w:rPr>
        <w:t>43</w:t>
      </w:r>
      <w:r>
        <w:rPr>
          <w:rFonts w:ascii="Arial" w:hAnsi="Arial"/>
          <w:sz w:val="20"/>
          <w:szCs w:val="20"/>
        </w:rPr>
        <w:t xml:space="preserve"> (namen bij secretaris bekend)</w:t>
      </w:r>
      <w:r w:rsidR="001C7E09">
        <w:rPr>
          <w:rFonts w:ascii="Arial" w:hAnsi="Arial"/>
          <w:sz w:val="20"/>
          <w:szCs w:val="20"/>
        </w:rPr>
        <w:br/>
      </w:r>
      <w:r w:rsidR="008331E4" w:rsidRPr="008331E4">
        <w:rPr>
          <w:rFonts w:ascii="Arial" w:hAnsi="Arial"/>
          <w:sz w:val="20"/>
          <w:szCs w:val="20"/>
        </w:rPr>
        <w:t>Locatie:</w:t>
      </w:r>
      <w:r w:rsidR="008331E4" w:rsidRPr="008331E4">
        <w:rPr>
          <w:rFonts w:ascii="Arial" w:hAnsi="Arial"/>
          <w:sz w:val="20"/>
          <w:szCs w:val="20"/>
        </w:rPr>
        <w:tab/>
      </w:r>
      <w:r w:rsidR="008331E4" w:rsidRPr="008331E4">
        <w:rPr>
          <w:rFonts w:ascii="Arial" w:hAnsi="Arial"/>
          <w:sz w:val="20"/>
          <w:szCs w:val="20"/>
        </w:rPr>
        <w:tab/>
      </w:r>
      <w:r w:rsidR="008331E4" w:rsidRPr="008331E4">
        <w:rPr>
          <w:rFonts w:ascii="Arial" w:hAnsi="Arial"/>
          <w:sz w:val="20"/>
          <w:szCs w:val="20"/>
        </w:rPr>
        <w:tab/>
      </w:r>
      <w:r w:rsidR="008331E4">
        <w:rPr>
          <w:rFonts w:ascii="Arial" w:hAnsi="Arial"/>
          <w:sz w:val="20"/>
          <w:szCs w:val="20"/>
        </w:rPr>
        <w:tab/>
      </w:r>
      <w:r w:rsidR="001C7E09">
        <w:rPr>
          <w:rFonts w:ascii="Arial" w:hAnsi="Arial"/>
          <w:sz w:val="20"/>
          <w:szCs w:val="20"/>
        </w:rPr>
        <w:tab/>
      </w:r>
      <w:r w:rsidR="008331E4" w:rsidRPr="008331E4">
        <w:rPr>
          <w:rFonts w:ascii="Arial" w:hAnsi="Arial"/>
          <w:sz w:val="20"/>
          <w:szCs w:val="20"/>
        </w:rPr>
        <w:t>Le Brasseur Maarssen</w:t>
      </w:r>
    </w:p>
    <w:tbl>
      <w:tblPr>
        <w:tblStyle w:val="Tabelraster"/>
        <w:tblpPr w:leftFromText="141" w:rightFromText="141" w:vertAnchor="text" w:horzAnchor="margin" w:tblpXSpec="center" w:tblpY="1808"/>
        <w:tblW w:w="9524" w:type="dxa"/>
        <w:tblLook w:val="01E0" w:firstRow="1" w:lastRow="1" w:firstColumn="1" w:lastColumn="1" w:noHBand="0" w:noVBand="0"/>
      </w:tblPr>
      <w:tblGrid>
        <w:gridCol w:w="698"/>
        <w:gridCol w:w="8826"/>
      </w:tblGrid>
      <w:tr w:rsidR="00CA1108" w:rsidRPr="00AA6DA6" w14:paraId="5ACE85F1" w14:textId="77777777" w:rsidTr="00142BDE">
        <w:tc>
          <w:tcPr>
            <w:tcW w:w="698" w:type="dxa"/>
          </w:tcPr>
          <w:p w14:paraId="4A98036E" w14:textId="77777777" w:rsidR="00CA1108" w:rsidRPr="00AA6DA6" w:rsidRDefault="00CA1108" w:rsidP="00240B1E">
            <w:pPr>
              <w:rPr>
                <w:rFonts w:ascii="Arial" w:hAnsi="Arial"/>
                <w:b/>
                <w:sz w:val="20"/>
                <w:szCs w:val="20"/>
              </w:rPr>
            </w:pPr>
            <w:r w:rsidRPr="00AA6DA6">
              <w:rPr>
                <w:rFonts w:ascii="Arial" w:hAnsi="Arial"/>
                <w:b/>
                <w:sz w:val="20"/>
                <w:szCs w:val="20"/>
              </w:rPr>
              <w:t>nr</w:t>
            </w:r>
          </w:p>
        </w:tc>
        <w:tc>
          <w:tcPr>
            <w:tcW w:w="8826" w:type="dxa"/>
          </w:tcPr>
          <w:p w14:paraId="6436EF4B" w14:textId="2FBFC309" w:rsidR="00CA1108" w:rsidRDefault="00CA1108" w:rsidP="00240B1E">
            <w:pPr>
              <w:rPr>
                <w:rFonts w:ascii="Arial" w:hAnsi="Arial"/>
                <w:b/>
                <w:sz w:val="20"/>
                <w:szCs w:val="20"/>
              </w:rPr>
            </w:pPr>
            <w:r w:rsidRPr="00AA6DA6">
              <w:rPr>
                <w:rFonts w:ascii="Arial" w:hAnsi="Arial"/>
                <w:b/>
                <w:sz w:val="20"/>
                <w:szCs w:val="20"/>
              </w:rPr>
              <w:t>Agendapunt</w:t>
            </w:r>
          </w:p>
          <w:p w14:paraId="44C87F75" w14:textId="6F7B31EB" w:rsidR="00CA1108" w:rsidRPr="00AA6DA6" w:rsidRDefault="00CA1108" w:rsidP="00240B1E">
            <w:pPr>
              <w:rPr>
                <w:rFonts w:ascii="Arial" w:hAnsi="Arial"/>
                <w:b/>
                <w:sz w:val="20"/>
                <w:szCs w:val="20"/>
              </w:rPr>
            </w:pPr>
          </w:p>
        </w:tc>
      </w:tr>
      <w:tr w:rsidR="00CA1108" w:rsidRPr="005419B6" w14:paraId="269C4E7F" w14:textId="77777777" w:rsidTr="00142BDE">
        <w:tc>
          <w:tcPr>
            <w:tcW w:w="698" w:type="dxa"/>
          </w:tcPr>
          <w:p w14:paraId="3FF5519B" w14:textId="77777777" w:rsidR="00CA1108" w:rsidRPr="005419B6" w:rsidRDefault="00CA1108" w:rsidP="00240B1E">
            <w:pPr>
              <w:rPr>
                <w:rFonts w:ascii="Arial" w:hAnsi="Arial"/>
                <w:sz w:val="20"/>
                <w:szCs w:val="20"/>
              </w:rPr>
            </w:pPr>
            <w:r>
              <w:rPr>
                <w:rFonts w:ascii="Arial" w:hAnsi="Arial"/>
                <w:sz w:val="20"/>
                <w:szCs w:val="20"/>
              </w:rPr>
              <w:t>1.</w:t>
            </w:r>
          </w:p>
        </w:tc>
        <w:tc>
          <w:tcPr>
            <w:tcW w:w="8826" w:type="dxa"/>
          </w:tcPr>
          <w:p w14:paraId="41488618" w14:textId="15FC7A0B" w:rsidR="00CA1108" w:rsidRDefault="001528AD" w:rsidP="00240B1E">
            <w:pPr>
              <w:rPr>
                <w:rFonts w:ascii="Arial" w:hAnsi="Arial"/>
                <w:b/>
                <w:sz w:val="20"/>
                <w:szCs w:val="20"/>
              </w:rPr>
            </w:pPr>
            <w:r>
              <w:rPr>
                <w:rFonts w:ascii="Arial" w:hAnsi="Arial"/>
                <w:b/>
                <w:sz w:val="20"/>
                <w:szCs w:val="20"/>
              </w:rPr>
              <w:t>Opening en vaststellen agenda</w:t>
            </w:r>
          </w:p>
          <w:p w14:paraId="10678385" w14:textId="4BFFEDE1" w:rsidR="00964832" w:rsidRPr="00964832" w:rsidRDefault="00CA1108" w:rsidP="00964832">
            <w:pPr>
              <w:rPr>
                <w:rFonts w:ascii="Arial" w:hAnsi="Arial"/>
                <w:sz w:val="20"/>
                <w:szCs w:val="20"/>
              </w:rPr>
            </w:pPr>
            <w:r>
              <w:rPr>
                <w:rFonts w:ascii="Arial" w:hAnsi="Arial"/>
                <w:sz w:val="20"/>
                <w:szCs w:val="20"/>
              </w:rPr>
              <w:t xml:space="preserve">De voorzitter, </w:t>
            </w:r>
            <w:r w:rsidRPr="00C57771">
              <w:rPr>
                <w:rFonts w:ascii="Arial" w:hAnsi="Arial"/>
                <w:sz w:val="20"/>
                <w:szCs w:val="20"/>
              </w:rPr>
              <w:t>Jeroen</w:t>
            </w:r>
            <w:r>
              <w:rPr>
                <w:rFonts w:ascii="Arial" w:hAnsi="Arial"/>
                <w:sz w:val="20"/>
                <w:szCs w:val="20"/>
              </w:rPr>
              <w:t>,</w:t>
            </w:r>
            <w:r w:rsidRPr="00C57771">
              <w:rPr>
                <w:rFonts w:ascii="Arial" w:hAnsi="Arial"/>
                <w:sz w:val="20"/>
                <w:szCs w:val="20"/>
              </w:rPr>
              <w:t xml:space="preserve"> opent de vergadering en heet iedereen welkom.</w:t>
            </w:r>
            <w:r w:rsidR="001528AD">
              <w:rPr>
                <w:rFonts w:ascii="Arial" w:hAnsi="Arial"/>
                <w:sz w:val="20"/>
                <w:szCs w:val="20"/>
              </w:rPr>
              <w:t xml:space="preserve"> </w:t>
            </w:r>
            <w:r w:rsidR="00964832">
              <w:rPr>
                <w:rFonts w:ascii="Arial" w:hAnsi="Arial"/>
                <w:sz w:val="20"/>
                <w:szCs w:val="20"/>
              </w:rPr>
              <w:t xml:space="preserve">Hij geeft een korte toelichting op de agenda. </w:t>
            </w:r>
            <w:r w:rsidR="00964832" w:rsidRPr="00964832">
              <w:rPr>
                <w:rFonts w:ascii="Arial" w:hAnsi="Arial"/>
                <w:sz w:val="20"/>
                <w:szCs w:val="20"/>
              </w:rPr>
              <w:t xml:space="preserve">Bij enkele </w:t>
            </w:r>
            <w:r w:rsidR="00964832">
              <w:rPr>
                <w:rFonts w:ascii="Arial" w:hAnsi="Arial"/>
                <w:sz w:val="20"/>
                <w:szCs w:val="20"/>
              </w:rPr>
              <w:t>agenda</w:t>
            </w:r>
            <w:r w:rsidR="00964832" w:rsidRPr="00964832">
              <w:rPr>
                <w:rFonts w:ascii="Arial" w:hAnsi="Arial"/>
                <w:sz w:val="20"/>
                <w:szCs w:val="20"/>
              </w:rPr>
              <w:t xml:space="preserve">punten staat een </w:t>
            </w:r>
            <w:r w:rsidR="00964832" w:rsidRPr="00964832">
              <w:rPr>
                <w:rFonts w:ascii="Arial" w:hAnsi="Arial"/>
                <w:b/>
                <w:bCs/>
                <w:i/>
                <w:iCs/>
                <w:sz w:val="20"/>
                <w:szCs w:val="20"/>
              </w:rPr>
              <w:t>B</w:t>
            </w:r>
            <w:r w:rsidR="00964832" w:rsidRPr="00964832">
              <w:rPr>
                <w:rFonts w:ascii="Arial" w:hAnsi="Arial"/>
                <w:sz w:val="20"/>
                <w:szCs w:val="20"/>
              </w:rPr>
              <w:t xml:space="preserve">. </w:t>
            </w:r>
            <w:r w:rsidR="00964832">
              <w:rPr>
                <w:rFonts w:ascii="Arial" w:hAnsi="Arial"/>
                <w:sz w:val="20"/>
                <w:szCs w:val="20"/>
              </w:rPr>
              <w:t xml:space="preserve">Over deze punten moet door de Algemene Vergadering </w:t>
            </w:r>
            <w:r w:rsidR="00EE3E86">
              <w:rPr>
                <w:rFonts w:ascii="Arial" w:hAnsi="Arial"/>
                <w:sz w:val="20"/>
                <w:szCs w:val="20"/>
              </w:rPr>
              <w:t xml:space="preserve">een besluit worden genomen. </w:t>
            </w:r>
            <w:r w:rsidR="00964832" w:rsidRPr="00964832">
              <w:rPr>
                <w:rFonts w:ascii="Arial" w:hAnsi="Arial"/>
                <w:sz w:val="20"/>
                <w:szCs w:val="20"/>
              </w:rPr>
              <w:t xml:space="preserve">De overige punten zijn ter informatie.  </w:t>
            </w:r>
          </w:p>
          <w:p w14:paraId="164D17F2" w14:textId="626CC62F" w:rsidR="00CA1108" w:rsidRPr="00DE239F" w:rsidRDefault="001528AD" w:rsidP="00240B1E">
            <w:pPr>
              <w:rPr>
                <w:rFonts w:ascii="Arial" w:hAnsi="Arial"/>
                <w:sz w:val="20"/>
                <w:szCs w:val="20"/>
              </w:rPr>
            </w:pPr>
            <w:r>
              <w:rPr>
                <w:rFonts w:ascii="Arial" w:hAnsi="Arial"/>
                <w:sz w:val="20"/>
                <w:szCs w:val="20"/>
              </w:rPr>
              <w:t>De agenda wordt vastgesteld.</w:t>
            </w:r>
            <w:r w:rsidR="00CA1108" w:rsidRPr="00C57771">
              <w:rPr>
                <w:rFonts w:ascii="Arial" w:hAnsi="Arial"/>
                <w:sz w:val="20"/>
                <w:szCs w:val="20"/>
              </w:rPr>
              <w:br/>
            </w:r>
          </w:p>
        </w:tc>
      </w:tr>
      <w:tr w:rsidR="00CA1108" w:rsidRPr="005419B6" w14:paraId="71C54BFA" w14:textId="77777777" w:rsidTr="00142BDE">
        <w:tc>
          <w:tcPr>
            <w:tcW w:w="698" w:type="dxa"/>
          </w:tcPr>
          <w:p w14:paraId="557C1EB9" w14:textId="77777777" w:rsidR="00CA1108" w:rsidRDefault="00CA1108" w:rsidP="00240B1E">
            <w:pPr>
              <w:rPr>
                <w:rFonts w:ascii="Arial" w:hAnsi="Arial"/>
                <w:sz w:val="20"/>
                <w:szCs w:val="20"/>
              </w:rPr>
            </w:pPr>
            <w:r>
              <w:rPr>
                <w:rFonts w:ascii="Arial" w:hAnsi="Arial"/>
                <w:sz w:val="20"/>
                <w:szCs w:val="20"/>
              </w:rPr>
              <w:t>2.</w:t>
            </w:r>
          </w:p>
        </w:tc>
        <w:tc>
          <w:tcPr>
            <w:tcW w:w="8826" w:type="dxa"/>
          </w:tcPr>
          <w:p w14:paraId="15B38F14" w14:textId="30512858" w:rsidR="00CA1108" w:rsidRDefault="00CA1108" w:rsidP="00240B1E">
            <w:pPr>
              <w:rPr>
                <w:rFonts w:ascii="Arial" w:hAnsi="Arial"/>
                <w:sz w:val="20"/>
                <w:szCs w:val="20"/>
              </w:rPr>
            </w:pPr>
            <w:r w:rsidRPr="00D66AB9">
              <w:rPr>
                <w:rFonts w:ascii="Arial" w:hAnsi="Arial"/>
                <w:b/>
                <w:sz w:val="20"/>
                <w:szCs w:val="20"/>
              </w:rPr>
              <w:t xml:space="preserve">Notulen </w:t>
            </w:r>
            <w:r w:rsidR="00964832">
              <w:rPr>
                <w:rFonts w:ascii="Arial" w:hAnsi="Arial"/>
                <w:b/>
                <w:sz w:val="20"/>
                <w:szCs w:val="20"/>
              </w:rPr>
              <w:t>(online) Algemene Vergadering 7 februari</w:t>
            </w:r>
            <w:r>
              <w:rPr>
                <w:rFonts w:ascii="Arial" w:hAnsi="Arial"/>
                <w:b/>
                <w:sz w:val="20"/>
                <w:szCs w:val="20"/>
              </w:rPr>
              <w:t xml:space="preserve"> 202</w:t>
            </w:r>
            <w:r w:rsidR="00964832">
              <w:rPr>
                <w:rFonts w:ascii="Arial" w:hAnsi="Arial"/>
                <w:b/>
                <w:sz w:val="20"/>
                <w:szCs w:val="20"/>
              </w:rPr>
              <w:t>2</w:t>
            </w:r>
            <w:r>
              <w:rPr>
                <w:rFonts w:ascii="Arial" w:hAnsi="Arial"/>
                <w:sz w:val="20"/>
                <w:szCs w:val="20"/>
              </w:rPr>
              <w:t xml:space="preserve"> </w:t>
            </w:r>
          </w:p>
          <w:p w14:paraId="2484AD03" w14:textId="3485854C" w:rsidR="00CA1108" w:rsidRDefault="00CA1108" w:rsidP="00240B1E">
            <w:pPr>
              <w:rPr>
                <w:rFonts w:ascii="Arial" w:hAnsi="Arial"/>
                <w:sz w:val="20"/>
                <w:szCs w:val="20"/>
              </w:rPr>
            </w:pPr>
            <w:r w:rsidRPr="00C57771">
              <w:rPr>
                <w:rFonts w:ascii="Arial" w:hAnsi="Arial"/>
                <w:sz w:val="20"/>
                <w:szCs w:val="20"/>
              </w:rPr>
              <w:t xml:space="preserve">Er zijn geen vragen of opmerkingen van de aanwezigen. </w:t>
            </w:r>
          </w:p>
          <w:p w14:paraId="10EE0F27" w14:textId="77777777" w:rsidR="00CA1108" w:rsidRDefault="00CA1108" w:rsidP="00240B1E">
            <w:pPr>
              <w:rPr>
                <w:rFonts w:ascii="Arial" w:hAnsi="Arial"/>
                <w:sz w:val="20"/>
                <w:szCs w:val="20"/>
              </w:rPr>
            </w:pPr>
            <w:r w:rsidRPr="00C57771">
              <w:rPr>
                <w:rFonts w:ascii="Arial" w:hAnsi="Arial"/>
                <w:sz w:val="20"/>
                <w:szCs w:val="20"/>
              </w:rPr>
              <w:t>De notulen zijn akkoord.</w:t>
            </w:r>
          </w:p>
          <w:p w14:paraId="17C81473" w14:textId="77777777" w:rsidR="00CA1108" w:rsidRDefault="00CA1108" w:rsidP="00240B1E">
            <w:pPr>
              <w:rPr>
                <w:rFonts w:ascii="Arial" w:hAnsi="Arial"/>
                <w:b/>
                <w:sz w:val="20"/>
                <w:szCs w:val="20"/>
              </w:rPr>
            </w:pPr>
          </w:p>
        </w:tc>
      </w:tr>
      <w:tr w:rsidR="00CA1108" w:rsidRPr="005419B6" w14:paraId="76A81195" w14:textId="77777777" w:rsidTr="00142BDE">
        <w:tc>
          <w:tcPr>
            <w:tcW w:w="698" w:type="dxa"/>
          </w:tcPr>
          <w:p w14:paraId="3900AB9C" w14:textId="77777777" w:rsidR="00CA1108" w:rsidRPr="005419B6" w:rsidRDefault="00CA1108" w:rsidP="00240B1E">
            <w:pPr>
              <w:rPr>
                <w:rFonts w:ascii="Arial" w:hAnsi="Arial"/>
                <w:sz w:val="20"/>
                <w:szCs w:val="20"/>
              </w:rPr>
            </w:pPr>
            <w:r>
              <w:rPr>
                <w:rFonts w:ascii="Arial" w:hAnsi="Arial"/>
                <w:sz w:val="20"/>
                <w:szCs w:val="20"/>
              </w:rPr>
              <w:t>3.</w:t>
            </w:r>
          </w:p>
        </w:tc>
        <w:tc>
          <w:tcPr>
            <w:tcW w:w="8826" w:type="dxa"/>
          </w:tcPr>
          <w:p w14:paraId="69C447D3" w14:textId="757E2E92" w:rsidR="00CA1108" w:rsidRPr="005419B6" w:rsidRDefault="00CA1108" w:rsidP="00240B1E">
            <w:pPr>
              <w:rPr>
                <w:rFonts w:ascii="Arial" w:hAnsi="Arial"/>
                <w:b/>
                <w:sz w:val="20"/>
                <w:szCs w:val="20"/>
              </w:rPr>
            </w:pPr>
            <w:r>
              <w:rPr>
                <w:rFonts w:ascii="Arial" w:hAnsi="Arial"/>
                <w:b/>
                <w:sz w:val="20"/>
                <w:szCs w:val="20"/>
              </w:rPr>
              <w:t>Terugblik 202</w:t>
            </w:r>
            <w:r w:rsidR="00964832">
              <w:rPr>
                <w:rFonts w:ascii="Arial" w:hAnsi="Arial"/>
                <w:b/>
                <w:sz w:val="20"/>
                <w:szCs w:val="20"/>
              </w:rPr>
              <w:t>2</w:t>
            </w:r>
            <w:r>
              <w:rPr>
                <w:rFonts w:ascii="Arial" w:hAnsi="Arial"/>
                <w:b/>
                <w:sz w:val="20"/>
                <w:szCs w:val="20"/>
              </w:rPr>
              <w:t xml:space="preserve"> en vooruitblik 202</w:t>
            </w:r>
            <w:r w:rsidR="00964832">
              <w:rPr>
                <w:rFonts w:ascii="Arial" w:hAnsi="Arial"/>
                <w:b/>
                <w:sz w:val="20"/>
                <w:szCs w:val="20"/>
              </w:rPr>
              <w:t>3</w:t>
            </w:r>
          </w:p>
          <w:p w14:paraId="2070542D" w14:textId="77777777" w:rsidR="009D402E" w:rsidRDefault="009D402E" w:rsidP="00EE3E86">
            <w:pPr>
              <w:rPr>
                <w:rFonts w:ascii="Arial" w:hAnsi="Arial"/>
                <w:sz w:val="20"/>
                <w:szCs w:val="20"/>
                <w:u w:val="single"/>
              </w:rPr>
            </w:pPr>
          </w:p>
          <w:p w14:paraId="558E20BB" w14:textId="574580F0" w:rsidR="009B4E7D" w:rsidRPr="009B4E7D" w:rsidRDefault="009B4E7D" w:rsidP="00EE3E86">
            <w:pPr>
              <w:rPr>
                <w:rFonts w:ascii="Arial" w:hAnsi="Arial"/>
                <w:sz w:val="20"/>
                <w:szCs w:val="20"/>
                <w:u w:val="single"/>
              </w:rPr>
            </w:pPr>
            <w:r w:rsidRPr="009B4E7D">
              <w:rPr>
                <w:rFonts w:ascii="Arial" w:hAnsi="Arial"/>
                <w:sz w:val="20"/>
                <w:szCs w:val="20"/>
                <w:u w:val="single"/>
              </w:rPr>
              <w:t>Terugblik 2022</w:t>
            </w:r>
          </w:p>
          <w:p w14:paraId="1396B264" w14:textId="2CA0AE46" w:rsidR="00EE3E86" w:rsidRPr="00EE3E86" w:rsidRDefault="00EE3E86" w:rsidP="00EE3E86">
            <w:pPr>
              <w:rPr>
                <w:rFonts w:ascii="Arial" w:hAnsi="Arial"/>
                <w:sz w:val="20"/>
                <w:szCs w:val="20"/>
              </w:rPr>
            </w:pPr>
            <w:r>
              <w:rPr>
                <w:rFonts w:ascii="Arial" w:hAnsi="Arial"/>
                <w:sz w:val="20"/>
                <w:szCs w:val="20"/>
              </w:rPr>
              <w:t xml:space="preserve">Jeroen laat een aantal foto’s zien van activiteiten van het afgelopen jaar. </w:t>
            </w:r>
            <w:r w:rsidR="007D5609">
              <w:rPr>
                <w:rFonts w:ascii="Arial" w:hAnsi="Arial"/>
                <w:sz w:val="20"/>
                <w:szCs w:val="20"/>
              </w:rPr>
              <w:t>Omdat</w:t>
            </w:r>
            <w:r>
              <w:rPr>
                <w:rFonts w:ascii="Arial" w:hAnsi="Arial"/>
                <w:sz w:val="20"/>
                <w:szCs w:val="20"/>
              </w:rPr>
              <w:t xml:space="preserve"> </w:t>
            </w:r>
            <w:r w:rsidR="009D402E">
              <w:rPr>
                <w:rFonts w:ascii="Arial" w:hAnsi="Arial"/>
                <w:sz w:val="20"/>
                <w:szCs w:val="20"/>
              </w:rPr>
              <w:t xml:space="preserve">er begin 2022 geen beperkingen meer waren door </w:t>
            </w:r>
            <w:r>
              <w:rPr>
                <w:rFonts w:ascii="Arial" w:hAnsi="Arial"/>
                <w:sz w:val="20"/>
                <w:szCs w:val="20"/>
              </w:rPr>
              <w:t xml:space="preserve">het Coronavirus, kon er gelukkig weer een traditionele openingsrit in clubverband gereden worden. </w:t>
            </w:r>
            <w:r w:rsidR="009D402E">
              <w:rPr>
                <w:rFonts w:ascii="Arial" w:hAnsi="Arial"/>
                <w:sz w:val="20"/>
                <w:szCs w:val="20"/>
              </w:rPr>
              <w:t>Verder</w:t>
            </w:r>
            <w:r>
              <w:rPr>
                <w:rFonts w:ascii="Arial" w:hAnsi="Arial"/>
                <w:sz w:val="20"/>
                <w:szCs w:val="20"/>
              </w:rPr>
              <w:t xml:space="preserve"> </w:t>
            </w:r>
            <w:r w:rsidR="009D402E">
              <w:rPr>
                <w:rFonts w:ascii="Arial" w:hAnsi="Arial"/>
                <w:sz w:val="20"/>
                <w:szCs w:val="20"/>
              </w:rPr>
              <w:t>werd</w:t>
            </w:r>
            <w:r>
              <w:rPr>
                <w:rFonts w:ascii="Arial" w:hAnsi="Arial"/>
                <w:sz w:val="20"/>
                <w:szCs w:val="20"/>
              </w:rPr>
              <w:t xml:space="preserve"> er </w:t>
            </w:r>
            <w:r w:rsidR="009D402E">
              <w:rPr>
                <w:rFonts w:ascii="Arial" w:hAnsi="Arial"/>
                <w:sz w:val="20"/>
                <w:szCs w:val="20"/>
              </w:rPr>
              <w:t xml:space="preserve">aan het begin van het seizoen </w:t>
            </w:r>
            <w:r>
              <w:rPr>
                <w:rFonts w:ascii="Arial" w:hAnsi="Arial"/>
                <w:sz w:val="20"/>
                <w:szCs w:val="20"/>
              </w:rPr>
              <w:t>weer een introductietraining onder leiding van René van Hees</w:t>
            </w:r>
            <w:r w:rsidR="009D402E">
              <w:rPr>
                <w:rFonts w:ascii="Arial" w:hAnsi="Arial"/>
                <w:sz w:val="20"/>
                <w:szCs w:val="20"/>
              </w:rPr>
              <w:t xml:space="preserve"> aangeboden</w:t>
            </w:r>
            <w:r>
              <w:rPr>
                <w:rFonts w:ascii="Arial" w:hAnsi="Arial"/>
                <w:sz w:val="20"/>
                <w:szCs w:val="20"/>
              </w:rPr>
              <w:t xml:space="preserve">. De training was kleinschalig en er werd vooral gevolgd door nieuwe vrouwelijke leden. </w:t>
            </w:r>
          </w:p>
          <w:p w14:paraId="7FA29482" w14:textId="6AF4257A" w:rsidR="00EE3E86" w:rsidRPr="00EE3E86" w:rsidRDefault="00EE3E86" w:rsidP="00EE3E86">
            <w:pPr>
              <w:rPr>
                <w:rFonts w:ascii="Arial" w:hAnsi="Arial"/>
                <w:sz w:val="20"/>
                <w:szCs w:val="20"/>
              </w:rPr>
            </w:pPr>
            <w:r w:rsidRPr="00EE3E86">
              <w:rPr>
                <w:rFonts w:ascii="Arial" w:hAnsi="Arial"/>
                <w:sz w:val="20"/>
                <w:szCs w:val="20"/>
              </w:rPr>
              <w:t>Ook de bui</w:t>
            </w:r>
            <w:r>
              <w:rPr>
                <w:rFonts w:ascii="Arial" w:hAnsi="Arial"/>
                <w:sz w:val="20"/>
                <w:szCs w:val="20"/>
              </w:rPr>
              <w:t>t</w:t>
            </w:r>
            <w:r w:rsidRPr="00EE3E86">
              <w:rPr>
                <w:rFonts w:ascii="Arial" w:hAnsi="Arial"/>
                <w:sz w:val="20"/>
                <w:szCs w:val="20"/>
              </w:rPr>
              <w:t xml:space="preserve">enlandreis naar </w:t>
            </w:r>
            <w:r>
              <w:rPr>
                <w:rFonts w:ascii="Arial" w:hAnsi="Arial"/>
                <w:sz w:val="20"/>
                <w:szCs w:val="20"/>
              </w:rPr>
              <w:t xml:space="preserve">de </w:t>
            </w:r>
            <w:r w:rsidRPr="00EE3E86">
              <w:rPr>
                <w:rFonts w:ascii="Arial" w:hAnsi="Arial"/>
                <w:sz w:val="20"/>
                <w:szCs w:val="20"/>
              </w:rPr>
              <w:t xml:space="preserve">Alpe d’Huez was kleinschalig, </w:t>
            </w:r>
            <w:r w:rsidR="009D402E">
              <w:rPr>
                <w:rFonts w:ascii="Arial" w:hAnsi="Arial"/>
                <w:sz w:val="20"/>
                <w:szCs w:val="20"/>
              </w:rPr>
              <w:t xml:space="preserve">ook dit jaar weer met veel enthousiasme </w:t>
            </w:r>
            <w:r w:rsidRPr="00EE3E86">
              <w:rPr>
                <w:rFonts w:ascii="Arial" w:hAnsi="Arial"/>
                <w:sz w:val="20"/>
                <w:szCs w:val="20"/>
              </w:rPr>
              <w:t>georganiseerd</w:t>
            </w:r>
            <w:r>
              <w:rPr>
                <w:rFonts w:ascii="Arial" w:hAnsi="Arial"/>
                <w:sz w:val="20"/>
                <w:szCs w:val="20"/>
              </w:rPr>
              <w:t xml:space="preserve"> door Ernst</w:t>
            </w:r>
            <w:r w:rsidR="009D402E">
              <w:rPr>
                <w:rFonts w:ascii="Arial" w:hAnsi="Arial"/>
                <w:sz w:val="20"/>
                <w:szCs w:val="20"/>
              </w:rPr>
              <w:t>-</w:t>
            </w:r>
            <w:r>
              <w:rPr>
                <w:rFonts w:ascii="Arial" w:hAnsi="Arial"/>
                <w:sz w:val="20"/>
                <w:szCs w:val="20"/>
              </w:rPr>
              <w:t>Jan Manten</w:t>
            </w:r>
            <w:r w:rsidRPr="00EE3E86">
              <w:rPr>
                <w:rFonts w:ascii="Arial" w:hAnsi="Arial"/>
                <w:sz w:val="20"/>
                <w:szCs w:val="20"/>
              </w:rPr>
              <w:t>.</w:t>
            </w:r>
          </w:p>
          <w:p w14:paraId="0EE4BAAA" w14:textId="6EE84D0D" w:rsidR="009B4E7D" w:rsidRDefault="00EE3E86" w:rsidP="00EE3E86">
            <w:pPr>
              <w:rPr>
                <w:rFonts w:ascii="Arial" w:hAnsi="Arial"/>
                <w:sz w:val="20"/>
                <w:szCs w:val="20"/>
              </w:rPr>
            </w:pPr>
            <w:r>
              <w:rPr>
                <w:rFonts w:ascii="Arial" w:hAnsi="Arial"/>
                <w:sz w:val="20"/>
                <w:szCs w:val="20"/>
              </w:rPr>
              <w:t xml:space="preserve">De kleinschaligheid kwam </w:t>
            </w:r>
            <w:r w:rsidR="009D402E">
              <w:rPr>
                <w:rFonts w:ascii="Arial" w:hAnsi="Arial"/>
                <w:sz w:val="20"/>
                <w:szCs w:val="20"/>
              </w:rPr>
              <w:t>verder</w:t>
            </w:r>
            <w:r>
              <w:rPr>
                <w:rFonts w:ascii="Arial" w:hAnsi="Arial"/>
                <w:sz w:val="20"/>
                <w:szCs w:val="20"/>
              </w:rPr>
              <w:t xml:space="preserve"> tot uiting </w:t>
            </w:r>
            <w:r w:rsidRPr="00EE3E86">
              <w:rPr>
                <w:rFonts w:ascii="Arial" w:hAnsi="Arial"/>
                <w:sz w:val="20"/>
                <w:szCs w:val="20"/>
              </w:rPr>
              <w:t xml:space="preserve">in het thema: Veiligheid maakt gezelligheid. </w:t>
            </w:r>
            <w:r>
              <w:rPr>
                <w:rFonts w:ascii="Arial" w:hAnsi="Arial"/>
                <w:sz w:val="20"/>
                <w:szCs w:val="20"/>
              </w:rPr>
              <w:t>Er vond een wegkapitein</w:t>
            </w:r>
            <w:r w:rsidR="009D402E">
              <w:rPr>
                <w:rFonts w:ascii="Arial" w:hAnsi="Arial"/>
                <w:sz w:val="20"/>
                <w:szCs w:val="20"/>
              </w:rPr>
              <w:t xml:space="preserve"> </w:t>
            </w:r>
            <w:r>
              <w:rPr>
                <w:rFonts w:ascii="Arial" w:hAnsi="Arial"/>
                <w:sz w:val="20"/>
                <w:szCs w:val="20"/>
              </w:rPr>
              <w:t xml:space="preserve">training plaats </w:t>
            </w:r>
            <w:r w:rsidR="00A84EEA">
              <w:rPr>
                <w:rFonts w:ascii="Arial" w:hAnsi="Arial"/>
                <w:sz w:val="20"/>
                <w:szCs w:val="20"/>
              </w:rPr>
              <w:t>onder leiding van</w:t>
            </w:r>
            <w:r>
              <w:rPr>
                <w:rFonts w:ascii="Arial" w:hAnsi="Arial"/>
                <w:sz w:val="20"/>
                <w:szCs w:val="20"/>
              </w:rPr>
              <w:t xml:space="preserve"> de NTFU met ongeveer 15 leden. </w:t>
            </w:r>
            <w:r w:rsidR="00A84EEA">
              <w:rPr>
                <w:rFonts w:ascii="Arial" w:hAnsi="Arial"/>
                <w:sz w:val="20"/>
                <w:szCs w:val="20"/>
              </w:rPr>
              <w:t>Tijdens deze training</w:t>
            </w:r>
            <w:r>
              <w:rPr>
                <w:rFonts w:ascii="Arial" w:hAnsi="Arial"/>
                <w:sz w:val="20"/>
                <w:szCs w:val="20"/>
              </w:rPr>
              <w:t xml:space="preserve"> zijn opnieuw alle regels besproken om het fietsen in clubverband zo veilig mogelijk te </w:t>
            </w:r>
            <w:r w:rsidR="00A84EEA">
              <w:rPr>
                <w:rFonts w:ascii="Arial" w:hAnsi="Arial"/>
                <w:sz w:val="20"/>
                <w:szCs w:val="20"/>
              </w:rPr>
              <w:t xml:space="preserve">maken en te </w:t>
            </w:r>
            <w:r>
              <w:rPr>
                <w:rFonts w:ascii="Arial" w:hAnsi="Arial"/>
                <w:sz w:val="20"/>
                <w:szCs w:val="20"/>
              </w:rPr>
              <w:t xml:space="preserve">houden. Een voorbeeld hiervan is de </w:t>
            </w:r>
            <w:r w:rsidR="00A84EEA">
              <w:rPr>
                <w:rFonts w:ascii="Arial" w:hAnsi="Arial"/>
                <w:sz w:val="20"/>
                <w:szCs w:val="20"/>
              </w:rPr>
              <w:t>groeps</w:t>
            </w:r>
            <w:r>
              <w:rPr>
                <w:rFonts w:ascii="Arial" w:hAnsi="Arial"/>
                <w:sz w:val="20"/>
                <w:szCs w:val="20"/>
              </w:rPr>
              <w:t>grootte</w:t>
            </w:r>
            <w:r w:rsidR="00A84EEA">
              <w:rPr>
                <w:rFonts w:ascii="Arial" w:hAnsi="Arial"/>
                <w:sz w:val="20"/>
                <w:szCs w:val="20"/>
              </w:rPr>
              <w:t>, deze mag</w:t>
            </w:r>
            <w:r>
              <w:rPr>
                <w:rFonts w:ascii="Arial" w:hAnsi="Arial"/>
                <w:sz w:val="20"/>
                <w:szCs w:val="20"/>
              </w:rPr>
              <w:t xml:space="preserve"> maximaal 14 personen</w:t>
            </w:r>
            <w:r w:rsidR="00A84EEA">
              <w:rPr>
                <w:rFonts w:ascii="Arial" w:hAnsi="Arial"/>
                <w:sz w:val="20"/>
                <w:szCs w:val="20"/>
              </w:rPr>
              <w:t xml:space="preserve"> tellen</w:t>
            </w:r>
            <w:r>
              <w:rPr>
                <w:rFonts w:ascii="Arial" w:hAnsi="Arial"/>
                <w:sz w:val="20"/>
                <w:szCs w:val="20"/>
              </w:rPr>
              <w:t xml:space="preserve">. </w:t>
            </w:r>
          </w:p>
          <w:p w14:paraId="1B282A4D" w14:textId="60BCE197" w:rsidR="00EE3E86" w:rsidRPr="00EE3E86" w:rsidRDefault="009B4E7D" w:rsidP="00EE3E86">
            <w:pPr>
              <w:rPr>
                <w:rFonts w:ascii="Arial" w:hAnsi="Arial"/>
                <w:sz w:val="20"/>
                <w:szCs w:val="20"/>
              </w:rPr>
            </w:pPr>
            <w:r>
              <w:rPr>
                <w:rFonts w:ascii="Arial" w:hAnsi="Arial"/>
                <w:sz w:val="20"/>
                <w:szCs w:val="20"/>
              </w:rPr>
              <w:t>Het jaar 2022 was ook het jaar met de start van de Vuelta in Utrecht</w:t>
            </w:r>
            <w:r w:rsidR="00A84EEA">
              <w:rPr>
                <w:rFonts w:ascii="Arial" w:hAnsi="Arial"/>
                <w:sz w:val="20"/>
                <w:szCs w:val="20"/>
              </w:rPr>
              <w:t xml:space="preserve"> met voorafgaand een toertocht waaraan ook een aantal leden van WTC Maarssen meededen. Voor Arnold Gaasenbeek betekende de Vuelta met zoveel </w:t>
            </w:r>
            <w:r w:rsidR="009051BC">
              <w:rPr>
                <w:rFonts w:ascii="Arial" w:hAnsi="Arial"/>
                <w:sz w:val="20"/>
                <w:szCs w:val="20"/>
              </w:rPr>
              <w:t>prof</w:t>
            </w:r>
            <w:r w:rsidR="00A84EEA">
              <w:rPr>
                <w:rFonts w:ascii="Arial" w:hAnsi="Arial"/>
                <w:sz w:val="20"/>
                <w:szCs w:val="20"/>
              </w:rPr>
              <w:t xml:space="preserve">renners zo dichtbij huis helaas wel dat </w:t>
            </w:r>
            <w:r>
              <w:rPr>
                <w:rFonts w:ascii="Arial" w:hAnsi="Arial"/>
                <w:sz w:val="20"/>
                <w:szCs w:val="20"/>
              </w:rPr>
              <w:t xml:space="preserve">zijn KOM op Strava sneuvelde. </w:t>
            </w:r>
            <w:r w:rsidR="00EE3E86" w:rsidRPr="00EE3E86">
              <w:rPr>
                <w:rFonts w:ascii="Arial" w:hAnsi="Arial"/>
                <w:sz w:val="20"/>
                <w:szCs w:val="20"/>
              </w:rPr>
              <w:t xml:space="preserve"> </w:t>
            </w:r>
          </w:p>
          <w:p w14:paraId="458EBC1E" w14:textId="77777777" w:rsidR="00A84EEA" w:rsidRDefault="009B4E7D" w:rsidP="00EE3E86">
            <w:pPr>
              <w:rPr>
                <w:rFonts w:ascii="Arial" w:hAnsi="Arial"/>
                <w:sz w:val="20"/>
                <w:szCs w:val="20"/>
              </w:rPr>
            </w:pPr>
            <w:r>
              <w:rPr>
                <w:rFonts w:ascii="Arial" w:hAnsi="Arial"/>
                <w:sz w:val="20"/>
                <w:szCs w:val="20"/>
              </w:rPr>
              <w:t xml:space="preserve">Onder leiding van Irene van Halewijn werd enkele keren een Ladies Ride georganiseerd. Op dit moment bestaat onze club uit ongeveer 10% vrouwelijke leden. </w:t>
            </w:r>
          </w:p>
          <w:p w14:paraId="5EC6CAF1" w14:textId="3FF03927" w:rsidR="00EE3E86" w:rsidRDefault="009B4E7D" w:rsidP="00EE3E86">
            <w:pPr>
              <w:rPr>
                <w:rFonts w:ascii="Arial" w:hAnsi="Arial"/>
                <w:sz w:val="20"/>
                <w:szCs w:val="20"/>
              </w:rPr>
            </w:pPr>
            <w:r>
              <w:rPr>
                <w:rFonts w:ascii="Arial" w:hAnsi="Arial"/>
                <w:sz w:val="20"/>
                <w:szCs w:val="20"/>
              </w:rPr>
              <w:t xml:space="preserve">Naast al deze initiatieven waren er </w:t>
            </w:r>
            <w:r w:rsidR="00A84EEA">
              <w:rPr>
                <w:rFonts w:ascii="Arial" w:hAnsi="Arial"/>
                <w:sz w:val="20"/>
                <w:szCs w:val="20"/>
              </w:rPr>
              <w:t xml:space="preserve">natuurlijk ook nog </w:t>
            </w:r>
            <w:r>
              <w:rPr>
                <w:rFonts w:ascii="Arial" w:hAnsi="Arial"/>
                <w:sz w:val="20"/>
                <w:szCs w:val="20"/>
              </w:rPr>
              <w:t>de traditionele clubactiviteiten zoals de Bossche Bollen Tocht en het clubweekend in Zuid-Limburg.</w:t>
            </w:r>
          </w:p>
          <w:p w14:paraId="57B01214" w14:textId="77777777" w:rsidR="009B4E7D" w:rsidRDefault="009B4E7D" w:rsidP="00EE3E86">
            <w:pPr>
              <w:rPr>
                <w:rFonts w:ascii="Arial" w:hAnsi="Arial"/>
                <w:sz w:val="20"/>
                <w:szCs w:val="20"/>
              </w:rPr>
            </w:pPr>
          </w:p>
          <w:p w14:paraId="694B34E4" w14:textId="77777777" w:rsidR="00A84EEA" w:rsidRDefault="00A84EEA" w:rsidP="00EE3E86">
            <w:pPr>
              <w:rPr>
                <w:rFonts w:ascii="Arial" w:hAnsi="Arial"/>
                <w:sz w:val="20"/>
                <w:szCs w:val="20"/>
                <w:u w:val="single"/>
              </w:rPr>
            </w:pPr>
          </w:p>
          <w:p w14:paraId="7656565B" w14:textId="77777777" w:rsidR="00A84EEA" w:rsidRDefault="00A84EEA" w:rsidP="00EE3E86">
            <w:pPr>
              <w:rPr>
                <w:rFonts w:ascii="Arial" w:hAnsi="Arial"/>
                <w:sz w:val="20"/>
                <w:szCs w:val="20"/>
                <w:u w:val="single"/>
              </w:rPr>
            </w:pPr>
          </w:p>
          <w:p w14:paraId="07262025" w14:textId="4B6232C2" w:rsidR="009B4E7D" w:rsidRDefault="007B680F" w:rsidP="00EE3E86">
            <w:pPr>
              <w:rPr>
                <w:rFonts w:ascii="Arial" w:hAnsi="Arial"/>
                <w:sz w:val="20"/>
                <w:szCs w:val="20"/>
                <w:u w:val="single"/>
              </w:rPr>
            </w:pPr>
            <w:r>
              <w:rPr>
                <w:rFonts w:ascii="Arial" w:hAnsi="Arial"/>
                <w:noProof/>
                <w:sz w:val="20"/>
                <w:szCs w:val="20"/>
              </w:rPr>
              <w:lastRenderedPageBreak/>
              <w:drawing>
                <wp:anchor distT="0" distB="0" distL="114300" distR="114300" simplePos="0" relativeHeight="251659264" behindDoc="0" locked="0" layoutInCell="1" allowOverlap="1" wp14:anchorId="42CB8FD7" wp14:editId="14E8193D">
                  <wp:simplePos x="0" y="0"/>
                  <wp:positionH relativeFrom="column">
                    <wp:posOffset>3879935</wp:posOffset>
                  </wp:positionH>
                  <wp:positionV relativeFrom="paragraph">
                    <wp:posOffset>32260</wp:posOffset>
                  </wp:positionV>
                  <wp:extent cx="1118235" cy="2212975"/>
                  <wp:effectExtent l="0" t="0" r="571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8235" cy="2212975"/>
                          </a:xfrm>
                          <a:prstGeom prst="rect">
                            <a:avLst/>
                          </a:prstGeom>
                          <a:noFill/>
                        </pic:spPr>
                      </pic:pic>
                    </a:graphicData>
                  </a:graphic>
                  <wp14:sizeRelH relativeFrom="page">
                    <wp14:pctWidth>0</wp14:pctWidth>
                  </wp14:sizeRelH>
                  <wp14:sizeRelV relativeFrom="page">
                    <wp14:pctHeight>0</wp14:pctHeight>
                  </wp14:sizeRelV>
                </wp:anchor>
              </w:drawing>
            </w:r>
            <w:r w:rsidR="009B4E7D" w:rsidRPr="009B4E7D">
              <w:rPr>
                <w:rFonts w:ascii="Arial" w:hAnsi="Arial"/>
                <w:sz w:val="20"/>
                <w:szCs w:val="20"/>
                <w:u w:val="single"/>
              </w:rPr>
              <w:t>Vooruitblik 2023</w:t>
            </w:r>
          </w:p>
          <w:p w14:paraId="409A92DA" w14:textId="764573D5" w:rsidR="007B680F" w:rsidRDefault="009B4E7D" w:rsidP="009B4E7D">
            <w:pPr>
              <w:rPr>
                <w:rFonts w:ascii="Arial" w:hAnsi="Arial"/>
                <w:sz w:val="20"/>
                <w:szCs w:val="20"/>
              </w:rPr>
            </w:pPr>
            <w:r>
              <w:rPr>
                <w:rFonts w:ascii="Arial" w:hAnsi="Arial"/>
                <w:sz w:val="20"/>
                <w:szCs w:val="20"/>
              </w:rPr>
              <w:t xml:space="preserve">Het jaar 2023 is een feestjaar: WTC Maarssen bestaat </w:t>
            </w:r>
          </w:p>
          <w:p w14:paraId="3B1AAFAC" w14:textId="57F61B05" w:rsidR="007B680F" w:rsidRDefault="009B4E7D" w:rsidP="009B4E7D">
            <w:pPr>
              <w:rPr>
                <w:rFonts w:ascii="Arial" w:hAnsi="Arial"/>
                <w:sz w:val="20"/>
                <w:szCs w:val="20"/>
              </w:rPr>
            </w:pPr>
            <w:r>
              <w:rPr>
                <w:rFonts w:ascii="Arial" w:hAnsi="Arial"/>
                <w:sz w:val="20"/>
                <w:szCs w:val="20"/>
              </w:rPr>
              <w:t xml:space="preserve">dan 40 jaar. Hier zullen we het aankomend jaar met enige </w:t>
            </w:r>
          </w:p>
          <w:p w14:paraId="052A594F" w14:textId="77777777" w:rsidR="007B680F" w:rsidRDefault="009B4E7D" w:rsidP="009B4E7D">
            <w:pPr>
              <w:rPr>
                <w:rFonts w:ascii="Arial" w:hAnsi="Arial"/>
                <w:sz w:val="20"/>
                <w:szCs w:val="20"/>
              </w:rPr>
            </w:pPr>
            <w:r>
              <w:rPr>
                <w:rFonts w:ascii="Arial" w:hAnsi="Arial"/>
                <w:sz w:val="20"/>
                <w:szCs w:val="20"/>
              </w:rPr>
              <w:t>regelma</w:t>
            </w:r>
            <w:r w:rsidR="007B680F">
              <w:rPr>
                <w:rFonts w:ascii="Arial" w:hAnsi="Arial"/>
                <w:sz w:val="20"/>
                <w:szCs w:val="20"/>
              </w:rPr>
              <w:t>a</w:t>
            </w:r>
            <w:r>
              <w:rPr>
                <w:rFonts w:ascii="Arial" w:hAnsi="Arial"/>
                <w:sz w:val="20"/>
                <w:szCs w:val="20"/>
              </w:rPr>
              <w:t xml:space="preserve">t aandacht aan besteden. </w:t>
            </w:r>
            <w:r w:rsidR="007B680F">
              <w:rPr>
                <w:rFonts w:ascii="Arial" w:hAnsi="Arial"/>
                <w:sz w:val="20"/>
                <w:szCs w:val="20"/>
              </w:rPr>
              <w:t>Ter ere van het 40-jarig</w:t>
            </w:r>
          </w:p>
          <w:p w14:paraId="3CE561AB" w14:textId="77777777" w:rsidR="007B680F" w:rsidRDefault="007B680F" w:rsidP="009B4E7D">
            <w:pPr>
              <w:rPr>
                <w:rFonts w:ascii="Arial" w:hAnsi="Arial"/>
                <w:sz w:val="20"/>
                <w:szCs w:val="20"/>
              </w:rPr>
            </w:pPr>
            <w:r>
              <w:rPr>
                <w:rFonts w:ascii="Arial" w:hAnsi="Arial"/>
                <w:sz w:val="20"/>
                <w:szCs w:val="20"/>
              </w:rPr>
              <w:t>bestaan is er een feest op 10 juni. De feestcommissie onder</w:t>
            </w:r>
          </w:p>
          <w:p w14:paraId="01F4DD56" w14:textId="77777777" w:rsidR="007B680F" w:rsidRDefault="007B680F" w:rsidP="009B4E7D">
            <w:pPr>
              <w:rPr>
                <w:rFonts w:ascii="Arial" w:hAnsi="Arial"/>
                <w:sz w:val="20"/>
                <w:szCs w:val="20"/>
              </w:rPr>
            </w:pPr>
            <w:r>
              <w:rPr>
                <w:rFonts w:ascii="Arial" w:hAnsi="Arial"/>
                <w:sz w:val="20"/>
                <w:szCs w:val="20"/>
              </w:rPr>
              <w:t>leiding van Hugo van der Wal zal hier verder invulling aan</w:t>
            </w:r>
          </w:p>
          <w:p w14:paraId="3269B228" w14:textId="5C7C7683" w:rsidR="007B680F" w:rsidRDefault="007B680F" w:rsidP="009B4E7D">
            <w:pPr>
              <w:rPr>
                <w:rFonts w:ascii="Arial" w:hAnsi="Arial"/>
                <w:sz w:val="20"/>
                <w:szCs w:val="20"/>
              </w:rPr>
            </w:pPr>
            <w:r>
              <w:rPr>
                <w:rFonts w:ascii="Arial" w:hAnsi="Arial"/>
                <w:sz w:val="20"/>
                <w:szCs w:val="20"/>
              </w:rPr>
              <w:t xml:space="preserve">geven. Aan iedereen wordt gevraagd deze datum vast te </w:t>
            </w:r>
          </w:p>
          <w:p w14:paraId="2DDB5AEE" w14:textId="2CD436F3" w:rsidR="007B680F" w:rsidRDefault="007B680F" w:rsidP="009B4E7D">
            <w:pPr>
              <w:rPr>
                <w:rFonts w:ascii="Arial" w:hAnsi="Arial"/>
                <w:sz w:val="20"/>
                <w:szCs w:val="20"/>
              </w:rPr>
            </w:pPr>
            <w:r>
              <w:rPr>
                <w:rFonts w:ascii="Arial" w:hAnsi="Arial"/>
                <w:sz w:val="20"/>
                <w:szCs w:val="20"/>
              </w:rPr>
              <w:t>noteren.</w:t>
            </w:r>
          </w:p>
          <w:p w14:paraId="0514055A" w14:textId="099649AF" w:rsidR="009051BC" w:rsidRDefault="009051BC" w:rsidP="009B4E7D">
            <w:pPr>
              <w:rPr>
                <w:rFonts w:ascii="Arial" w:hAnsi="Arial"/>
                <w:sz w:val="20"/>
                <w:szCs w:val="20"/>
              </w:rPr>
            </w:pPr>
          </w:p>
          <w:p w14:paraId="6EE42605" w14:textId="1ECC0F57" w:rsidR="007B680F" w:rsidRDefault="009051BC" w:rsidP="009B4E7D">
            <w:pPr>
              <w:rPr>
                <w:rFonts w:ascii="Arial" w:hAnsi="Arial"/>
                <w:sz w:val="20"/>
                <w:szCs w:val="20"/>
              </w:rPr>
            </w:pPr>
            <w:r>
              <w:rPr>
                <w:rFonts w:ascii="Arial" w:hAnsi="Arial"/>
                <w:noProof/>
                <w:sz w:val="20"/>
                <w:szCs w:val="20"/>
              </w:rPr>
              <w:drawing>
                <wp:anchor distT="0" distB="0" distL="114300" distR="114300" simplePos="0" relativeHeight="251658240" behindDoc="0" locked="0" layoutInCell="1" allowOverlap="1" wp14:anchorId="057CAD51" wp14:editId="6DF51401">
                  <wp:simplePos x="0" y="0"/>
                  <wp:positionH relativeFrom="column">
                    <wp:posOffset>4046159</wp:posOffset>
                  </wp:positionH>
                  <wp:positionV relativeFrom="paragraph">
                    <wp:posOffset>98289</wp:posOffset>
                  </wp:positionV>
                  <wp:extent cx="850265" cy="850265"/>
                  <wp:effectExtent l="0" t="0" r="6985" b="698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pic:spPr>
                      </pic:pic>
                    </a:graphicData>
                  </a:graphic>
                  <wp14:sizeRelH relativeFrom="page">
                    <wp14:pctWidth>0</wp14:pctWidth>
                  </wp14:sizeRelH>
                  <wp14:sizeRelV relativeFrom="page">
                    <wp14:pctHeight>0</wp14:pctHeight>
                  </wp14:sizeRelV>
                </wp:anchor>
              </w:drawing>
            </w:r>
            <w:r w:rsidR="009B4E7D">
              <w:rPr>
                <w:rFonts w:ascii="Arial" w:hAnsi="Arial"/>
                <w:sz w:val="20"/>
                <w:szCs w:val="20"/>
              </w:rPr>
              <w:t xml:space="preserve">En we gaan </w:t>
            </w:r>
            <w:r w:rsidR="007B680F">
              <w:rPr>
                <w:rFonts w:ascii="Arial" w:hAnsi="Arial"/>
                <w:sz w:val="20"/>
                <w:szCs w:val="20"/>
              </w:rPr>
              <w:t xml:space="preserve">in 2023 </w:t>
            </w:r>
            <w:r w:rsidR="009B4E7D">
              <w:rPr>
                <w:rFonts w:ascii="Arial" w:hAnsi="Arial"/>
                <w:sz w:val="20"/>
                <w:szCs w:val="20"/>
              </w:rPr>
              <w:t xml:space="preserve">rijden in nieuwe clubkleding, waarbij </w:t>
            </w:r>
            <w:r w:rsidR="007B680F">
              <w:rPr>
                <w:rFonts w:ascii="Arial" w:hAnsi="Arial"/>
                <w:sz w:val="20"/>
                <w:szCs w:val="20"/>
              </w:rPr>
              <w:t>de</w:t>
            </w:r>
          </w:p>
          <w:p w14:paraId="28124FF8" w14:textId="78F9B61B" w:rsidR="007B680F" w:rsidRDefault="007B680F" w:rsidP="009B4E7D">
            <w:pPr>
              <w:rPr>
                <w:rFonts w:ascii="Arial" w:hAnsi="Arial"/>
                <w:sz w:val="20"/>
                <w:szCs w:val="20"/>
              </w:rPr>
            </w:pPr>
            <w:r>
              <w:rPr>
                <w:rFonts w:ascii="Arial" w:hAnsi="Arial"/>
                <w:sz w:val="20"/>
                <w:szCs w:val="20"/>
              </w:rPr>
              <w:t xml:space="preserve">kleur </w:t>
            </w:r>
            <w:r w:rsidR="009B4E7D">
              <w:rPr>
                <w:rFonts w:ascii="Arial" w:hAnsi="Arial"/>
                <w:sz w:val="20"/>
                <w:szCs w:val="20"/>
              </w:rPr>
              <w:t xml:space="preserve">oranje heeft plaatsgemaakt voor blauw. </w:t>
            </w:r>
            <w:r w:rsidR="00B74283">
              <w:rPr>
                <w:rFonts w:ascii="Arial" w:hAnsi="Arial"/>
                <w:sz w:val="20"/>
                <w:szCs w:val="20"/>
              </w:rPr>
              <w:t>De clubkleding</w:t>
            </w:r>
          </w:p>
          <w:p w14:paraId="4E92D313" w14:textId="1A2925C8" w:rsidR="007B680F" w:rsidRDefault="00B74283" w:rsidP="009B4E7D">
            <w:pPr>
              <w:rPr>
                <w:rFonts w:ascii="Arial" w:hAnsi="Arial"/>
                <w:sz w:val="20"/>
                <w:szCs w:val="20"/>
              </w:rPr>
            </w:pPr>
            <w:r>
              <w:rPr>
                <w:rFonts w:ascii="Arial" w:hAnsi="Arial"/>
                <w:sz w:val="20"/>
                <w:szCs w:val="20"/>
              </w:rPr>
              <w:t>wordt half februari geleverd.</w:t>
            </w:r>
          </w:p>
          <w:p w14:paraId="014F1ED9" w14:textId="5CEF1DD1" w:rsidR="007B680F" w:rsidRDefault="007B680F" w:rsidP="006707FF">
            <w:pPr>
              <w:jc w:val="right"/>
              <w:rPr>
                <w:rFonts w:ascii="Arial" w:hAnsi="Arial"/>
                <w:sz w:val="20"/>
                <w:szCs w:val="20"/>
              </w:rPr>
            </w:pPr>
          </w:p>
          <w:p w14:paraId="043CE150" w14:textId="77777777" w:rsidR="007B680F" w:rsidRDefault="007B680F" w:rsidP="006707FF">
            <w:pPr>
              <w:jc w:val="right"/>
              <w:rPr>
                <w:rFonts w:ascii="Arial" w:hAnsi="Arial"/>
                <w:sz w:val="20"/>
                <w:szCs w:val="20"/>
              </w:rPr>
            </w:pPr>
          </w:p>
          <w:p w14:paraId="571234FD" w14:textId="3D1DC66D" w:rsidR="006707FF" w:rsidRDefault="006707FF" w:rsidP="006707FF">
            <w:pPr>
              <w:jc w:val="right"/>
              <w:rPr>
                <w:rFonts w:ascii="Arial" w:hAnsi="Arial"/>
                <w:sz w:val="20"/>
                <w:szCs w:val="20"/>
              </w:rPr>
            </w:pPr>
          </w:p>
          <w:p w14:paraId="55A3595C" w14:textId="77777777" w:rsidR="00CA1108" w:rsidRPr="005419B6" w:rsidRDefault="00CA1108" w:rsidP="00240B1E">
            <w:pPr>
              <w:rPr>
                <w:rFonts w:ascii="Arial" w:hAnsi="Arial"/>
                <w:sz w:val="20"/>
                <w:szCs w:val="20"/>
              </w:rPr>
            </w:pPr>
          </w:p>
        </w:tc>
      </w:tr>
      <w:tr w:rsidR="00CA1108" w:rsidRPr="005419B6" w14:paraId="00802574" w14:textId="77777777" w:rsidTr="00142BDE">
        <w:tc>
          <w:tcPr>
            <w:tcW w:w="698" w:type="dxa"/>
          </w:tcPr>
          <w:p w14:paraId="28B7884D" w14:textId="77777777" w:rsidR="00CA1108" w:rsidRDefault="00CA1108" w:rsidP="00240B1E">
            <w:pPr>
              <w:rPr>
                <w:rFonts w:ascii="Arial" w:hAnsi="Arial"/>
                <w:sz w:val="20"/>
                <w:szCs w:val="20"/>
              </w:rPr>
            </w:pPr>
            <w:r>
              <w:rPr>
                <w:rFonts w:ascii="Arial" w:hAnsi="Arial"/>
                <w:sz w:val="20"/>
                <w:szCs w:val="20"/>
              </w:rPr>
              <w:lastRenderedPageBreak/>
              <w:t>4.</w:t>
            </w:r>
          </w:p>
        </w:tc>
        <w:tc>
          <w:tcPr>
            <w:tcW w:w="8826" w:type="dxa"/>
          </w:tcPr>
          <w:p w14:paraId="23F4BF87" w14:textId="2009972C" w:rsidR="00CA1108" w:rsidRDefault="00CA1108" w:rsidP="00240B1E">
            <w:pPr>
              <w:rPr>
                <w:rFonts w:ascii="Arial" w:hAnsi="Arial"/>
                <w:b/>
                <w:sz w:val="20"/>
                <w:szCs w:val="20"/>
              </w:rPr>
            </w:pPr>
            <w:r>
              <w:rPr>
                <w:rFonts w:ascii="Arial" w:hAnsi="Arial"/>
                <w:b/>
                <w:sz w:val="20"/>
                <w:szCs w:val="20"/>
              </w:rPr>
              <w:t>Activiteiten: korte terugblik 202</w:t>
            </w:r>
            <w:r w:rsidR="009B4E7D">
              <w:rPr>
                <w:rFonts w:ascii="Arial" w:hAnsi="Arial"/>
                <w:b/>
                <w:sz w:val="20"/>
                <w:szCs w:val="20"/>
              </w:rPr>
              <w:t>3</w:t>
            </w:r>
            <w:r>
              <w:rPr>
                <w:rFonts w:ascii="Arial" w:hAnsi="Arial"/>
                <w:b/>
                <w:sz w:val="20"/>
                <w:szCs w:val="20"/>
              </w:rPr>
              <w:t xml:space="preserve"> en vooruitblik 202</w:t>
            </w:r>
            <w:r w:rsidR="009B4E7D">
              <w:rPr>
                <w:rFonts w:ascii="Arial" w:hAnsi="Arial"/>
                <w:b/>
                <w:sz w:val="20"/>
                <w:szCs w:val="20"/>
              </w:rPr>
              <w:t>3</w:t>
            </w:r>
          </w:p>
          <w:p w14:paraId="7F645171" w14:textId="71024026" w:rsidR="00CA1108" w:rsidRDefault="00CA1108" w:rsidP="00240B1E">
            <w:pPr>
              <w:rPr>
                <w:rFonts w:ascii="Arial" w:hAnsi="Arial"/>
                <w:bCs/>
                <w:sz w:val="20"/>
                <w:szCs w:val="20"/>
              </w:rPr>
            </w:pPr>
            <w:r w:rsidRPr="007B729D">
              <w:rPr>
                <w:rFonts w:ascii="Arial" w:hAnsi="Arial"/>
                <w:bCs/>
                <w:sz w:val="20"/>
                <w:szCs w:val="20"/>
              </w:rPr>
              <w:t>Ruud</w:t>
            </w:r>
            <w:r w:rsidR="009051BC">
              <w:rPr>
                <w:rFonts w:ascii="Arial" w:hAnsi="Arial"/>
                <w:bCs/>
                <w:sz w:val="20"/>
                <w:szCs w:val="20"/>
              </w:rPr>
              <w:t>, bestuurslid met portefeuille clubactiviteiten,</w:t>
            </w:r>
            <w:r w:rsidRPr="007B729D">
              <w:rPr>
                <w:rFonts w:ascii="Arial" w:hAnsi="Arial"/>
                <w:bCs/>
                <w:sz w:val="20"/>
                <w:szCs w:val="20"/>
              </w:rPr>
              <w:t xml:space="preserve"> bedankt iedereen die in 202</w:t>
            </w:r>
            <w:r w:rsidR="009B4E7D">
              <w:rPr>
                <w:rFonts w:ascii="Arial" w:hAnsi="Arial"/>
                <w:bCs/>
                <w:sz w:val="20"/>
                <w:szCs w:val="20"/>
              </w:rPr>
              <w:t>2</w:t>
            </w:r>
            <w:r w:rsidRPr="007B729D">
              <w:rPr>
                <w:rFonts w:ascii="Arial" w:hAnsi="Arial"/>
                <w:bCs/>
                <w:sz w:val="20"/>
                <w:szCs w:val="20"/>
              </w:rPr>
              <w:t xml:space="preserve"> heeft </w:t>
            </w:r>
            <w:r w:rsidR="009051BC">
              <w:rPr>
                <w:rFonts w:ascii="Arial" w:hAnsi="Arial"/>
                <w:bCs/>
                <w:sz w:val="20"/>
                <w:szCs w:val="20"/>
              </w:rPr>
              <w:t xml:space="preserve">bijgedragen aan de club en in het bijzonder de leden die </w:t>
            </w:r>
            <w:r w:rsidRPr="007B729D">
              <w:rPr>
                <w:rFonts w:ascii="Arial" w:hAnsi="Arial"/>
                <w:bCs/>
                <w:sz w:val="20"/>
                <w:szCs w:val="20"/>
              </w:rPr>
              <w:t xml:space="preserve">geholpen </w:t>
            </w:r>
            <w:r w:rsidR="009051BC">
              <w:rPr>
                <w:rFonts w:ascii="Arial" w:hAnsi="Arial"/>
                <w:bCs/>
                <w:sz w:val="20"/>
                <w:szCs w:val="20"/>
              </w:rPr>
              <w:t xml:space="preserve">hebben om </w:t>
            </w:r>
            <w:r w:rsidRPr="007B729D">
              <w:rPr>
                <w:rFonts w:ascii="Arial" w:hAnsi="Arial"/>
                <w:bCs/>
                <w:sz w:val="20"/>
                <w:szCs w:val="20"/>
              </w:rPr>
              <w:t xml:space="preserve">de activiteiten te organiseren. </w:t>
            </w:r>
            <w:r>
              <w:rPr>
                <w:rFonts w:ascii="Arial" w:hAnsi="Arial"/>
                <w:bCs/>
                <w:sz w:val="20"/>
                <w:szCs w:val="20"/>
              </w:rPr>
              <w:t>Hij</w:t>
            </w:r>
            <w:r w:rsidRPr="007B729D">
              <w:rPr>
                <w:rFonts w:ascii="Arial" w:hAnsi="Arial"/>
                <w:bCs/>
                <w:sz w:val="20"/>
                <w:szCs w:val="20"/>
              </w:rPr>
              <w:t xml:space="preserve"> geeft een overzicht van de geplande </w:t>
            </w:r>
            <w:r w:rsidR="009051BC">
              <w:rPr>
                <w:rFonts w:ascii="Arial" w:hAnsi="Arial"/>
                <w:bCs/>
                <w:sz w:val="20"/>
                <w:szCs w:val="20"/>
              </w:rPr>
              <w:t>club</w:t>
            </w:r>
            <w:r w:rsidRPr="007B729D">
              <w:rPr>
                <w:rFonts w:ascii="Arial" w:hAnsi="Arial"/>
                <w:bCs/>
                <w:sz w:val="20"/>
                <w:szCs w:val="20"/>
              </w:rPr>
              <w:t>activiteiten in 202</w:t>
            </w:r>
            <w:r w:rsidR="009B4E7D">
              <w:rPr>
                <w:rFonts w:ascii="Arial" w:hAnsi="Arial"/>
                <w:bCs/>
                <w:sz w:val="20"/>
                <w:szCs w:val="20"/>
              </w:rPr>
              <w:t>3</w:t>
            </w:r>
            <w:r w:rsidRPr="007B729D">
              <w:rPr>
                <w:rFonts w:ascii="Arial" w:hAnsi="Arial"/>
                <w:bCs/>
                <w:sz w:val="20"/>
                <w:szCs w:val="20"/>
              </w:rPr>
              <w:t>.</w:t>
            </w:r>
            <w:r w:rsidR="007B680F">
              <w:rPr>
                <w:rFonts w:ascii="Arial" w:hAnsi="Arial"/>
                <w:bCs/>
                <w:sz w:val="20"/>
                <w:szCs w:val="20"/>
              </w:rPr>
              <w:t xml:space="preserve"> De eerste activiteit in 2023 is de traditionele openingsrit op 5 maart. Bij slecht weer zal deze een week worden opgeschoven (12 maart).</w:t>
            </w:r>
            <w:r w:rsidR="009051BC">
              <w:rPr>
                <w:rFonts w:ascii="Arial" w:hAnsi="Arial"/>
                <w:bCs/>
                <w:sz w:val="20"/>
                <w:szCs w:val="20"/>
              </w:rPr>
              <w:t xml:space="preserve"> De datum van de buitenland reis wordt binnenkort bekend gemaakt. Tot slot geeft hij aan dat René van Hees ook dit jaar weer een introductietraining verzorgt.</w:t>
            </w:r>
          </w:p>
          <w:p w14:paraId="0CB74BD7" w14:textId="77777777" w:rsidR="007B680F" w:rsidRDefault="007B680F" w:rsidP="00240B1E">
            <w:pPr>
              <w:rPr>
                <w:rFonts w:ascii="Arial" w:hAnsi="Arial"/>
                <w:bCs/>
                <w:sz w:val="20"/>
                <w:szCs w:val="20"/>
              </w:rPr>
            </w:pPr>
          </w:p>
          <w:p w14:paraId="35ADC167" w14:textId="7EC52201" w:rsidR="007B680F" w:rsidRDefault="007B680F" w:rsidP="007B680F">
            <w:pPr>
              <w:jc w:val="center"/>
              <w:rPr>
                <w:rFonts w:ascii="Arial" w:hAnsi="Arial"/>
                <w:bCs/>
                <w:sz w:val="20"/>
                <w:szCs w:val="20"/>
              </w:rPr>
            </w:pPr>
            <w:r>
              <w:rPr>
                <w:noProof/>
              </w:rPr>
              <w:drawing>
                <wp:inline distT="0" distB="0" distL="0" distR="0" wp14:anchorId="537BF285" wp14:editId="7A39269E">
                  <wp:extent cx="4903165" cy="2757869"/>
                  <wp:effectExtent l="0" t="0" r="0" b="444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4910389" cy="2761933"/>
                          </a:xfrm>
                          <a:prstGeom prst="rect">
                            <a:avLst/>
                          </a:prstGeom>
                        </pic:spPr>
                      </pic:pic>
                    </a:graphicData>
                  </a:graphic>
                </wp:inline>
              </w:drawing>
            </w:r>
          </w:p>
          <w:p w14:paraId="6165266E" w14:textId="13F95000" w:rsidR="00CA1108" w:rsidRPr="007B729D" w:rsidRDefault="00CA1108" w:rsidP="00710CF9">
            <w:pPr>
              <w:jc w:val="center"/>
              <w:rPr>
                <w:rFonts w:ascii="Arial" w:hAnsi="Arial"/>
                <w:bCs/>
                <w:sz w:val="20"/>
                <w:szCs w:val="20"/>
              </w:rPr>
            </w:pPr>
          </w:p>
        </w:tc>
      </w:tr>
      <w:tr w:rsidR="00CA1108" w:rsidRPr="005419B6" w14:paraId="7A8AF5E5" w14:textId="77777777" w:rsidTr="00142BDE">
        <w:tc>
          <w:tcPr>
            <w:tcW w:w="698" w:type="dxa"/>
          </w:tcPr>
          <w:p w14:paraId="4F297E4C" w14:textId="77777777" w:rsidR="00CA1108" w:rsidRPr="005419B6" w:rsidRDefault="00CA1108" w:rsidP="00240B1E">
            <w:pPr>
              <w:rPr>
                <w:rFonts w:ascii="Arial" w:hAnsi="Arial"/>
                <w:sz w:val="20"/>
                <w:szCs w:val="20"/>
              </w:rPr>
            </w:pPr>
            <w:r>
              <w:rPr>
                <w:rFonts w:ascii="Arial" w:hAnsi="Arial"/>
                <w:sz w:val="20"/>
                <w:szCs w:val="20"/>
              </w:rPr>
              <w:t>5.</w:t>
            </w:r>
          </w:p>
        </w:tc>
        <w:tc>
          <w:tcPr>
            <w:tcW w:w="8826" w:type="dxa"/>
          </w:tcPr>
          <w:p w14:paraId="05DF1B6E" w14:textId="77777777" w:rsidR="00CA1108" w:rsidRDefault="00CA1108" w:rsidP="00240B1E">
            <w:pPr>
              <w:rPr>
                <w:rFonts w:ascii="Arial" w:hAnsi="Arial"/>
                <w:sz w:val="20"/>
                <w:szCs w:val="20"/>
              </w:rPr>
            </w:pPr>
            <w:r>
              <w:rPr>
                <w:rFonts w:ascii="Arial" w:hAnsi="Arial"/>
                <w:b/>
                <w:sz w:val="20"/>
                <w:szCs w:val="20"/>
              </w:rPr>
              <w:t>Financiën</w:t>
            </w:r>
          </w:p>
          <w:p w14:paraId="5B2C0687" w14:textId="12D13FE3" w:rsidR="00CA1108" w:rsidRPr="00DC4696" w:rsidRDefault="00CA1108" w:rsidP="00240B1E">
            <w:pPr>
              <w:rPr>
                <w:rFonts w:ascii="Arial" w:hAnsi="Arial"/>
                <w:sz w:val="20"/>
                <w:szCs w:val="20"/>
                <w:u w:val="single"/>
              </w:rPr>
            </w:pPr>
            <w:r w:rsidRPr="00DC4696">
              <w:rPr>
                <w:rFonts w:ascii="Arial" w:hAnsi="Arial"/>
                <w:sz w:val="20"/>
                <w:szCs w:val="20"/>
                <w:u w:val="single"/>
              </w:rPr>
              <w:t>Financieel jaarverslag 20</w:t>
            </w:r>
            <w:r w:rsidR="00DB5782">
              <w:rPr>
                <w:rFonts w:ascii="Arial" w:hAnsi="Arial"/>
                <w:sz w:val="20"/>
                <w:szCs w:val="20"/>
                <w:u w:val="single"/>
              </w:rPr>
              <w:t>2</w:t>
            </w:r>
            <w:r>
              <w:rPr>
                <w:rFonts w:ascii="Arial" w:hAnsi="Arial"/>
                <w:sz w:val="20"/>
                <w:szCs w:val="20"/>
                <w:u w:val="single"/>
              </w:rPr>
              <w:t>2</w:t>
            </w:r>
            <w:r w:rsidR="00C0332C">
              <w:rPr>
                <w:rFonts w:ascii="Arial" w:hAnsi="Arial"/>
                <w:sz w:val="20"/>
                <w:szCs w:val="20"/>
                <w:u w:val="single"/>
              </w:rPr>
              <w:t xml:space="preserve"> en begroting 2023</w:t>
            </w:r>
          </w:p>
          <w:p w14:paraId="06BF9393" w14:textId="09485395" w:rsidR="00491FEF" w:rsidRDefault="00CA1108" w:rsidP="00240B1E">
            <w:pPr>
              <w:rPr>
                <w:rFonts w:ascii="Arial" w:hAnsi="Arial"/>
                <w:sz w:val="20"/>
                <w:szCs w:val="20"/>
              </w:rPr>
            </w:pPr>
            <w:r>
              <w:rPr>
                <w:rFonts w:ascii="Arial" w:hAnsi="Arial"/>
                <w:sz w:val="20"/>
                <w:szCs w:val="20"/>
              </w:rPr>
              <w:t>De penningmeester, Geert, licht het financiële jaarverslag van 202</w:t>
            </w:r>
            <w:r w:rsidR="00DB5782">
              <w:rPr>
                <w:rFonts w:ascii="Arial" w:hAnsi="Arial"/>
                <w:sz w:val="20"/>
                <w:szCs w:val="20"/>
              </w:rPr>
              <w:t>2</w:t>
            </w:r>
            <w:r w:rsidR="00C0332C">
              <w:rPr>
                <w:rFonts w:ascii="Arial" w:hAnsi="Arial"/>
                <w:sz w:val="20"/>
                <w:szCs w:val="20"/>
              </w:rPr>
              <w:t xml:space="preserve"> en de begroting van 2023</w:t>
            </w:r>
            <w:r>
              <w:rPr>
                <w:rFonts w:ascii="Arial" w:hAnsi="Arial"/>
                <w:sz w:val="20"/>
                <w:szCs w:val="20"/>
              </w:rPr>
              <w:t xml:space="preserve"> </w:t>
            </w:r>
            <w:r w:rsidR="00C0332C">
              <w:rPr>
                <w:rFonts w:ascii="Arial" w:hAnsi="Arial"/>
                <w:sz w:val="20"/>
                <w:szCs w:val="20"/>
              </w:rPr>
              <w:t>toe. De inkomsten bestaan</w:t>
            </w:r>
            <w:r w:rsidRPr="009020B0">
              <w:rPr>
                <w:rFonts w:ascii="Arial" w:hAnsi="Arial"/>
                <w:sz w:val="20"/>
                <w:szCs w:val="20"/>
              </w:rPr>
              <w:t xml:space="preserve"> voornamelijk uit de </w:t>
            </w:r>
            <w:r w:rsidR="009051BC">
              <w:rPr>
                <w:rFonts w:ascii="Arial" w:hAnsi="Arial"/>
                <w:sz w:val="20"/>
                <w:szCs w:val="20"/>
              </w:rPr>
              <w:t xml:space="preserve">ontvangen </w:t>
            </w:r>
            <w:r w:rsidRPr="009020B0">
              <w:rPr>
                <w:rFonts w:ascii="Arial" w:hAnsi="Arial"/>
                <w:sz w:val="20"/>
                <w:szCs w:val="20"/>
              </w:rPr>
              <w:t xml:space="preserve">contributie. De netto inkomsten </w:t>
            </w:r>
            <w:r w:rsidR="00C0332C">
              <w:rPr>
                <w:rFonts w:ascii="Arial" w:hAnsi="Arial"/>
                <w:sz w:val="20"/>
                <w:szCs w:val="20"/>
              </w:rPr>
              <w:t xml:space="preserve">van 2022 </w:t>
            </w:r>
            <w:r w:rsidRPr="009020B0">
              <w:rPr>
                <w:rFonts w:ascii="Arial" w:hAnsi="Arial"/>
                <w:sz w:val="20"/>
                <w:szCs w:val="20"/>
              </w:rPr>
              <w:t xml:space="preserve">komen, na aftrek van de NTFU contributie, </w:t>
            </w:r>
            <w:r w:rsidRPr="00491FEF">
              <w:rPr>
                <w:rFonts w:ascii="Arial" w:hAnsi="Arial"/>
                <w:sz w:val="20"/>
                <w:szCs w:val="20"/>
              </w:rPr>
              <w:t xml:space="preserve">op </w:t>
            </w:r>
            <w:r w:rsidR="00491FEF" w:rsidRPr="00491FEF">
              <w:rPr>
                <w:rFonts w:ascii="Arial" w:hAnsi="Arial"/>
                <w:sz w:val="20"/>
                <w:szCs w:val="20"/>
              </w:rPr>
              <w:t>€ 4.363</w:t>
            </w:r>
            <w:r w:rsidRPr="00491FEF">
              <w:rPr>
                <w:rFonts w:ascii="Arial" w:hAnsi="Arial"/>
                <w:sz w:val="20"/>
                <w:szCs w:val="20"/>
              </w:rPr>
              <w:t>.</w:t>
            </w:r>
            <w:r w:rsidRPr="009020B0">
              <w:rPr>
                <w:rFonts w:ascii="Arial" w:hAnsi="Arial"/>
                <w:sz w:val="20"/>
                <w:szCs w:val="20"/>
              </w:rPr>
              <w:t xml:space="preserve"> </w:t>
            </w:r>
            <w:r w:rsidR="00491FEF">
              <w:rPr>
                <w:rFonts w:ascii="Arial" w:hAnsi="Arial"/>
                <w:sz w:val="20"/>
                <w:szCs w:val="20"/>
              </w:rPr>
              <w:t xml:space="preserve">Voor 2023 komen de netto inkomsten op € 4.100. Het aantal leden is stabiel. </w:t>
            </w:r>
          </w:p>
          <w:p w14:paraId="08F773CA" w14:textId="2A071BC3" w:rsidR="00491FEF" w:rsidRDefault="00491FEF" w:rsidP="00491FEF">
            <w:pPr>
              <w:jc w:val="center"/>
              <w:rPr>
                <w:rFonts w:ascii="Arial" w:hAnsi="Arial"/>
                <w:sz w:val="20"/>
                <w:szCs w:val="20"/>
              </w:rPr>
            </w:pPr>
          </w:p>
          <w:p w14:paraId="372E0812" w14:textId="22EC2DA0" w:rsidR="00491FEF" w:rsidRDefault="00491FEF" w:rsidP="00240B1E">
            <w:pPr>
              <w:rPr>
                <w:rFonts w:ascii="Arial" w:hAnsi="Arial"/>
                <w:sz w:val="20"/>
                <w:szCs w:val="20"/>
              </w:rPr>
            </w:pPr>
            <w:r>
              <w:rPr>
                <w:rFonts w:ascii="Arial" w:hAnsi="Arial"/>
                <w:sz w:val="20"/>
                <w:szCs w:val="20"/>
              </w:rPr>
              <w:t xml:space="preserve">Voor 2023 is een bedrag van € 1.465 aan onderstaande uitgaven opgenomen: </w:t>
            </w:r>
          </w:p>
          <w:p w14:paraId="2AB79F8A" w14:textId="592E5893" w:rsidR="00CA1108" w:rsidRDefault="00491FEF" w:rsidP="00240B1E">
            <w:pPr>
              <w:rPr>
                <w:rFonts w:ascii="Arial" w:hAnsi="Arial"/>
                <w:sz w:val="20"/>
                <w:szCs w:val="20"/>
              </w:rPr>
            </w:pPr>
            <w:r>
              <w:rPr>
                <w:rFonts w:ascii="Arial" w:hAnsi="Arial"/>
                <w:sz w:val="20"/>
                <w:szCs w:val="20"/>
              </w:rPr>
              <w:t xml:space="preserve"> </w:t>
            </w:r>
          </w:p>
          <w:p w14:paraId="61704B7F" w14:textId="7D8B6B43" w:rsidR="00CA1108" w:rsidRDefault="00491FEF" w:rsidP="00240B1E">
            <w:pPr>
              <w:jc w:val="center"/>
              <w:rPr>
                <w:rFonts w:ascii="Arial" w:hAnsi="Arial"/>
                <w:sz w:val="20"/>
                <w:szCs w:val="20"/>
              </w:rPr>
            </w:pPr>
            <w:r>
              <w:rPr>
                <w:noProof/>
              </w:rPr>
              <w:drawing>
                <wp:inline distT="0" distB="0" distL="0" distR="0" wp14:anchorId="44BEFE09" wp14:editId="055270F6">
                  <wp:extent cx="4278610" cy="1284974"/>
                  <wp:effectExtent l="0" t="0" r="8255" b="0"/>
                  <wp:docPr id="10" name="table">
                    <a:extLst xmlns:a="http://schemas.openxmlformats.org/drawingml/2006/main">
                      <a:ext uri="{FF2B5EF4-FFF2-40B4-BE49-F238E27FC236}">
                        <a16:creationId xmlns:a16="http://schemas.microsoft.com/office/drawing/2014/main" id="{D0B85C0F-DAFF-43BA-E661-52C06FF2CA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D0B85C0F-DAFF-43BA-E661-52C06FF2CA23}"/>
                              </a:ext>
                            </a:extLst>
                          </pic:cNvPr>
                          <pic:cNvPicPr>
                            <a:picLocks noChangeAspect="1"/>
                          </pic:cNvPicPr>
                        </pic:nvPicPr>
                        <pic:blipFill>
                          <a:blip r:embed="rId11"/>
                          <a:stretch>
                            <a:fillRect/>
                          </a:stretch>
                        </pic:blipFill>
                        <pic:spPr>
                          <a:xfrm>
                            <a:off x="0" y="0"/>
                            <a:ext cx="4319401" cy="1297225"/>
                          </a:xfrm>
                          <a:prstGeom prst="rect">
                            <a:avLst/>
                          </a:prstGeom>
                        </pic:spPr>
                      </pic:pic>
                    </a:graphicData>
                  </a:graphic>
                </wp:inline>
              </w:drawing>
            </w:r>
          </w:p>
          <w:p w14:paraId="689EF0E2" w14:textId="77777777" w:rsidR="009051BC" w:rsidRDefault="009051BC" w:rsidP="00240B1E">
            <w:pPr>
              <w:jc w:val="center"/>
              <w:rPr>
                <w:rFonts w:ascii="Arial" w:hAnsi="Arial"/>
                <w:sz w:val="20"/>
                <w:szCs w:val="20"/>
              </w:rPr>
            </w:pPr>
          </w:p>
          <w:p w14:paraId="27587AF9" w14:textId="348BFE92" w:rsidR="00491FEF" w:rsidRDefault="00491FEF" w:rsidP="00240B1E">
            <w:pPr>
              <w:rPr>
                <w:rFonts w:ascii="Arial" w:hAnsi="Arial"/>
                <w:sz w:val="20"/>
                <w:szCs w:val="20"/>
              </w:rPr>
            </w:pPr>
            <w:r>
              <w:rPr>
                <w:rFonts w:ascii="Arial" w:hAnsi="Arial"/>
                <w:sz w:val="20"/>
                <w:szCs w:val="20"/>
              </w:rPr>
              <w:t>De uitgaven m.b.t. de activiteiten in 2023 zijn hoger begroot dan in 2022. Dit heeft voornamelijk te maken met de locatie van de Algemene Vergadering en het feest ter ere van het 40-jarig bestaan van de club.</w:t>
            </w:r>
          </w:p>
          <w:p w14:paraId="79B1F32A" w14:textId="77777777" w:rsidR="009051BC" w:rsidRDefault="009051BC" w:rsidP="00240B1E">
            <w:pPr>
              <w:rPr>
                <w:rFonts w:ascii="Arial" w:hAnsi="Arial"/>
                <w:sz w:val="20"/>
                <w:szCs w:val="20"/>
              </w:rPr>
            </w:pPr>
          </w:p>
          <w:p w14:paraId="2C0D233A" w14:textId="714C234C" w:rsidR="00CA1108" w:rsidRDefault="003C5F32" w:rsidP="003C5F32">
            <w:pPr>
              <w:jc w:val="center"/>
              <w:rPr>
                <w:rFonts w:ascii="Arial" w:hAnsi="Arial"/>
                <w:sz w:val="20"/>
                <w:szCs w:val="20"/>
              </w:rPr>
            </w:pPr>
            <w:r>
              <w:rPr>
                <w:noProof/>
              </w:rPr>
              <w:drawing>
                <wp:inline distT="0" distB="0" distL="0" distR="0" wp14:anchorId="10F30682" wp14:editId="30FE0549">
                  <wp:extent cx="4043897" cy="2105728"/>
                  <wp:effectExtent l="0" t="0" r="0" b="8890"/>
                  <wp:docPr id="11" name="table">
                    <a:extLst xmlns:a="http://schemas.openxmlformats.org/drawingml/2006/main">
                      <a:ext uri="{FF2B5EF4-FFF2-40B4-BE49-F238E27FC236}">
                        <a16:creationId xmlns:a16="http://schemas.microsoft.com/office/drawing/2014/main" id="{0159971C-6C25-E641-AAFC-A2372FBDD8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0159971C-6C25-E641-AAFC-A2372FBDD8B8}"/>
                              </a:ext>
                            </a:extLst>
                          </pic:cNvPr>
                          <pic:cNvPicPr>
                            <a:picLocks noChangeAspect="1"/>
                          </pic:cNvPicPr>
                        </pic:nvPicPr>
                        <pic:blipFill>
                          <a:blip r:embed="rId12"/>
                          <a:stretch>
                            <a:fillRect/>
                          </a:stretch>
                        </pic:blipFill>
                        <pic:spPr>
                          <a:xfrm>
                            <a:off x="0" y="0"/>
                            <a:ext cx="4047646" cy="2107680"/>
                          </a:xfrm>
                          <a:prstGeom prst="rect">
                            <a:avLst/>
                          </a:prstGeom>
                        </pic:spPr>
                      </pic:pic>
                    </a:graphicData>
                  </a:graphic>
                </wp:inline>
              </w:drawing>
            </w:r>
            <w:r w:rsidR="00546AB7">
              <w:rPr>
                <w:rFonts w:ascii="Arial" w:hAnsi="Arial"/>
                <w:sz w:val="20"/>
                <w:szCs w:val="20"/>
              </w:rPr>
              <w:br/>
            </w:r>
          </w:p>
          <w:p w14:paraId="6A36E54B" w14:textId="2B8AC5C4" w:rsidR="00CA1108" w:rsidRDefault="003C5F32" w:rsidP="003C5F32">
            <w:pPr>
              <w:rPr>
                <w:rFonts w:ascii="Arial" w:hAnsi="Arial"/>
                <w:sz w:val="20"/>
                <w:szCs w:val="20"/>
                <w:u w:val="single"/>
              </w:rPr>
            </w:pPr>
            <w:r>
              <w:rPr>
                <w:rFonts w:ascii="Arial" w:hAnsi="Arial"/>
                <w:sz w:val="20"/>
                <w:szCs w:val="20"/>
              </w:rPr>
              <w:t>Het eigen vermogen bedraagt eind 2022 bijna € 1</w:t>
            </w:r>
            <w:r w:rsidR="00546AB7">
              <w:rPr>
                <w:rFonts w:ascii="Arial" w:hAnsi="Arial"/>
                <w:sz w:val="20"/>
                <w:szCs w:val="20"/>
              </w:rPr>
              <w:t xml:space="preserve">3.000. </w:t>
            </w:r>
            <w:r>
              <w:rPr>
                <w:rFonts w:ascii="Arial" w:hAnsi="Arial"/>
                <w:sz w:val="20"/>
                <w:szCs w:val="20"/>
              </w:rPr>
              <w:t>Dit he</w:t>
            </w:r>
            <w:r w:rsidR="00546AB7">
              <w:rPr>
                <w:rFonts w:ascii="Arial" w:hAnsi="Arial"/>
                <w:sz w:val="20"/>
                <w:szCs w:val="20"/>
              </w:rPr>
              <w:t xml:space="preserve">eft te maken met </w:t>
            </w:r>
            <w:r>
              <w:rPr>
                <w:rFonts w:ascii="Arial" w:hAnsi="Arial"/>
                <w:sz w:val="20"/>
                <w:szCs w:val="20"/>
              </w:rPr>
              <w:t xml:space="preserve">de ontvangen </w:t>
            </w:r>
            <w:r w:rsidR="00546AB7">
              <w:rPr>
                <w:rFonts w:ascii="Arial" w:hAnsi="Arial"/>
                <w:sz w:val="20"/>
                <w:szCs w:val="20"/>
              </w:rPr>
              <w:t xml:space="preserve">bijdragen </w:t>
            </w:r>
            <w:r>
              <w:rPr>
                <w:rFonts w:ascii="Arial" w:hAnsi="Arial"/>
                <w:sz w:val="20"/>
                <w:szCs w:val="20"/>
              </w:rPr>
              <w:t xml:space="preserve">van de </w:t>
            </w:r>
            <w:r w:rsidR="00546AB7">
              <w:rPr>
                <w:rFonts w:ascii="Arial" w:hAnsi="Arial"/>
                <w:sz w:val="20"/>
                <w:szCs w:val="20"/>
              </w:rPr>
              <w:t>sponsoren (kledin</w:t>
            </w:r>
            <w:r>
              <w:rPr>
                <w:rFonts w:ascii="Arial" w:hAnsi="Arial"/>
                <w:sz w:val="20"/>
                <w:szCs w:val="20"/>
              </w:rPr>
              <w:t>g</w:t>
            </w:r>
            <w:r w:rsidR="00546AB7">
              <w:rPr>
                <w:rFonts w:ascii="Arial" w:hAnsi="Arial"/>
                <w:sz w:val="20"/>
                <w:szCs w:val="20"/>
              </w:rPr>
              <w:t>)</w:t>
            </w:r>
            <w:r>
              <w:rPr>
                <w:rFonts w:ascii="Arial" w:hAnsi="Arial"/>
                <w:sz w:val="20"/>
                <w:szCs w:val="20"/>
              </w:rPr>
              <w:t>. In 2023 gaat het eigen vermogen omlaag, doordat de kleding dan betaald wordt. Tot slot legt Geert uit dat er een aantal sponsoren zijn die hun sponsorbijdrage over meerdere jaren betalen, waardoor deze inkomsten</w:t>
            </w:r>
            <w:r w:rsidR="000E1B9F">
              <w:rPr>
                <w:rFonts w:ascii="Arial" w:hAnsi="Arial"/>
                <w:sz w:val="20"/>
                <w:szCs w:val="20"/>
              </w:rPr>
              <w:t xml:space="preserve"> in een</w:t>
            </w:r>
            <w:r>
              <w:rPr>
                <w:rFonts w:ascii="Arial" w:hAnsi="Arial"/>
                <w:sz w:val="20"/>
                <w:szCs w:val="20"/>
              </w:rPr>
              <w:t xml:space="preserve"> later </w:t>
            </w:r>
            <w:r w:rsidR="000E1B9F">
              <w:rPr>
                <w:rFonts w:ascii="Arial" w:hAnsi="Arial"/>
                <w:sz w:val="20"/>
                <w:szCs w:val="20"/>
              </w:rPr>
              <w:t xml:space="preserve">stadium </w:t>
            </w:r>
            <w:r>
              <w:rPr>
                <w:rFonts w:ascii="Arial" w:hAnsi="Arial"/>
                <w:sz w:val="20"/>
                <w:szCs w:val="20"/>
              </w:rPr>
              <w:t xml:space="preserve">volgen. </w:t>
            </w:r>
          </w:p>
          <w:p w14:paraId="08166622" w14:textId="77777777" w:rsidR="005D4387" w:rsidRDefault="005D4387" w:rsidP="00240B1E">
            <w:pPr>
              <w:rPr>
                <w:rFonts w:ascii="Arial" w:hAnsi="Arial"/>
                <w:sz w:val="20"/>
                <w:szCs w:val="20"/>
                <w:u w:val="single"/>
              </w:rPr>
            </w:pPr>
          </w:p>
          <w:p w14:paraId="708E8D00" w14:textId="0EDB2490" w:rsidR="00CA1108" w:rsidRPr="00DC4696" w:rsidRDefault="00CA1108" w:rsidP="00240B1E">
            <w:pPr>
              <w:rPr>
                <w:rFonts w:ascii="Arial" w:hAnsi="Arial"/>
                <w:sz w:val="20"/>
                <w:szCs w:val="20"/>
                <w:u w:val="single"/>
              </w:rPr>
            </w:pPr>
            <w:r w:rsidRPr="00DC4696">
              <w:rPr>
                <w:rFonts w:ascii="Arial" w:hAnsi="Arial"/>
                <w:sz w:val="20"/>
                <w:szCs w:val="20"/>
                <w:u w:val="single"/>
              </w:rPr>
              <w:t>Kascommissie</w:t>
            </w:r>
          </w:p>
          <w:p w14:paraId="27C4305D" w14:textId="35DE0881" w:rsidR="00CA1108" w:rsidRDefault="00CA1108" w:rsidP="00240B1E">
            <w:pPr>
              <w:rPr>
                <w:rFonts w:ascii="Arial" w:hAnsi="Arial"/>
                <w:sz w:val="20"/>
                <w:szCs w:val="20"/>
              </w:rPr>
            </w:pPr>
            <w:r w:rsidRPr="00F9242A">
              <w:rPr>
                <w:rFonts w:ascii="Arial" w:hAnsi="Arial"/>
                <w:sz w:val="20"/>
                <w:szCs w:val="20"/>
              </w:rPr>
              <w:t xml:space="preserve">De kascommissie, bestaande uit </w:t>
            </w:r>
            <w:r w:rsidR="00DB5782">
              <w:rPr>
                <w:rFonts w:ascii="Arial" w:hAnsi="Arial"/>
                <w:sz w:val="20"/>
                <w:szCs w:val="20"/>
              </w:rPr>
              <w:t>Ward de Beer</w:t>
            </w:r>
            <w:r w:rsidRPr="00F9242A">
              <w:rPr>
                <w:rFonts w:ascii="Arial" w:hAnsi="Arial"/>
                <w:sz w:val="20"/>
                <w:szCs w:val="20"/>
              </w:rPr>
              <w:t xml:space="preserve"> en </w:t>
            </w:r>
            <w:r w:rsidR="00DB5782">
              <w:rPr>
                <w:rFonts w:ascii="Arial" w:hAnsi="Arial"/>
                <w:sz w:val="20"/>
                <w:szCs w:val="20"/>
              </w:rPr>
              <w:t>Maurice Uiterweerd</w:t>
            </w:r>
            <w:r w:rsidRPr="00F9242A">
              <w:rPr>
                <w:rFonts w:ascii="Arial" w:hAnsi="Arial"/>
                <w:sz w:val="20"/>
                <w:szCs w:val="20"/>
              </w:rPr>
              <w:t xml:space="preserve"> hebben de financiën voor 202</w:t>
            </w:r>
            <w:r w:rsidR="00DB5782">
              <w:rPr>
                <w:rFonts w:ascii="Arial" w:hAnsi="Arial"/>
                <w:sz w:val="20"/>
                <w:szCs w:val="20"/>
              </w:rPr>
              <w:t>2</w:t>
            </w:r>
            <w:r w:rsidRPr="00F9242A">
              <w:rPr>
                <w:rFonts w:ascii="Arial" w:hAnsi="Arial"/>
                <w:sz w:val="20"/>
                <w:szCs w:val="20"/>
              </w:rPr>
              <w:t xml:space="preserve"> goedgekeurd. De ledenvergadering </w:t>
            </w:r>
            <w:r w:rsidR="00C0332C">
              <w:rPr>
                <w:rFonts w:ascii="Arial" w:hAnsi="Arial"/>
                <w:sz w:val="20"/>
                <w:szCs w:val="20"/>
              </w:rPr>
              <w:t xml:space="preserve">verleent het bestuur </w:t>
            </w:r>
            <w:r w:rsidRPr="00F9242A">
              <w:rPr>
                <w:rFonts w:ascii="Arial" w:hAnsi="Arial"/>
                <w:sz w:val="20"/>
                <w:szCs w:val="20"/>
              </w:rPr>
              <w:t>decharge voor 202</w:t>
            </w:r>
            <w:r w:rsidR="00DB5782">
              <w:rPr>
                <w:rFonts w:ascii="Arial" w:hAnsi="Arial"/>
                <w:sz w:val="20"/>
                <w:szCs w:val="20"/>
              </w:rPr>
              <w:t>2</w:t>
            </w:r>
            <w:r>
              <w:rPr>
                <w:rFonts w:ascii="Arial" w:hAnsi="Arial"/>
                <w:sz w:val="20"/>
                <w:szCs w:val="20"/>
              </w:rPr>
              <w:t>.</w:t>
            </w:r>
          </w:p>
          <w:p w14:paraId="2C8020E6" w14:textId="77777777" w:rsidR="00CA1108" w:rsidRDefault="00CA1108" w:rsidP="00240B1E">
            <w:pPr>
              <w:rPr>
                <w:rFonts w:ascii="Arial" w:hAnsi="Arial"/>
                <w:sz w:val="20"/>
                <w:szCs w:val="20"/>
              </w:rPr>
            </w:pPr>
          </w:p>
          <w:p w14:paraId="4A7AEB79" w14:textId="05D1B13F" w:rsidR="00CA1108" w:rsidRPr="00F9242A" w:rsidRDefault="00CA1108" w:rsidP="00240B1E">
            <w:pPr>
              <w:rPr>
                <w:rFonts w:ascii="Arial" w:hAnsi="Arial"/>
                <w:sz w:val="20"/>
                <w:szCs w:val="20"/>
              </w:rPr>
            </w:pPr>
            <w:r>
              <w:rPr>
                <w:rFonts w:ascii="Arial" w:hAnsi="Arial"/>
                <w:sz w:val="20"/>
                <w:szCs w:val="20"/>
              </w:rPr>
              <w:t>De kascommissie</w:t>
            </w:r>
            <w:r w:rsidRPr="00DC4696">
              <w:rPr>
                <w:rFonts w:ascii="Arial" w:hAnsi="Arial"/>
                <w:sz w:val="20"/>
                <w:szCs w:val="20"/>
              </w:rPr>
              <w:t xml:space="preserve"> </w:t>
            </w:r>
            <w:r>
              <w:rPr>
                <w:rFonts w:ascii="Arial" w:hAnsi="Arial"/>
                <w:sz w:val="20"/>
                <w:szCs w:val="20"/>
              </w:rPr>
              <w:t>dient te bestaan uit</w:t>
            </w:r>
            <w:r w:rsidRPr="00DC4696">
              <w:rPr>
                <w:rFonts w:ascii="Arial" w:hAnsi="Arial"/>
                <w:sz w:val="20"/>
                <w:szCs w:val="20"/>
              </w:rPr>
              <w:t xml:space="preserve"> twee personen, waarbij </w:t>
            </w:r>
            <w:r>
              <w:rPr>
                <w:rFonts w:ascii="Arial" w:hAnsi="Arial"/>
                <w:sz w:val="20"/>
                <w:szCs w:val="20"/>
              </w:rPr>
              <w:t xml:space="preserve">er ieder jaar een wisseling plaatsvindt. </w:t>
            </w:r>
            <w:r w:rsidRPr="00F9242A">
              <w:rPr>
                <w:rFonts w:ascii="Arial" w:hAnsi="Arial"/>
                <w:sz w:val="20"/>
                <w:szCs w:val="20"/>
              </w:rPr>
              <w:t xml:space="preserve">Jeroen vraagt wie </w:t>
            </w:r>
            <w:r w:rsidR="003C5F32">
              <w:rPr>
                <w:rFonts w:ascii="Arial" w:hAnsi="Arial"/>
                <w:sz w:val="20"/>
                <w:szCs w:val="20"/>
              </w:rPr>
              <w:t>er in 2023 naast</w:t>
            </w:r>
            <w:r w:rsidRPr="00F9242A">
              <w:rPr>
                <w:rFonts w:ascii="Arial" w:hAnsi="Arial"/>
                <w:sz w:val="20"/>
                <w:szCs w:val="20"/>
              </w:rPr>
              <w:t xml:space="preserve"> Maurice Uiterweerd</w:t>
            </w:r>
            <w:r w:rsidR="00DB5782">
              <w:rPr>
                <w:rFonts w:ascii="Arial" w:hAnsi="Arial"/>
                <w:sz w:val="20"/>
                <w:szCs w:val="20"/>
              </w:rPr>
              <w:t xml:space="preserve">. </w:t>
            </w:r>
            <w:r w:rsidR="00546AB7">
              <w:rPr>
                <w:rFonts w:ascii="Arial" w:hAnsi="Arial"/>
                <w:sz w:val="20"/>
                <w:szCs w:val="20"/>
              </w:rPr>
              <w:t>Erik Dirkse</w:t>
            </w:r>
            <w:r w:rsidRPr="00F9242A">
              <w:rPr>
                <w:rFonts w:ascii="Arial" w:hAnsi="Arial"/>
                <w:sz w:val="20"/>
                <w:szCs w:val="20"/>
              </w:rPr>
              <w:t xml:space="preserve"> </w:t>
            </w:r>
            <w:r w:rsidR="00C0332C">
              <w:rPr>
                <w:rFonts w:ascii="Arial" w:hAnsi="Arial"/>
                <w:sz w:val="20"/>
                <w:szCs w:val="20"/>
              </w:rPr>
              <w:t xml:space="preserve">meldt </w:t>
            </w:r>
            <w:r w:rsidRPr="00F9242A">
              <w:rPr>
                <w:rFonts w:ascii="Arial" w:hAnsi="Arial"/>
                <w:sz w:val="20"/>
                <w:szCs w:val="20"/>
              </w:rPr>
              <w:t xml:space="preserve">zich hiervoor </w:t>
            </w:r>
            <w:r w:rsidR="00C0332C">
              <w:rPr>
                <w:rFonts w:ascii="Arial" w:hAnsi="Arial"/>
                <w:sz w:val="20"/>
                <w:szCs w:val="20"/>
              </w:rPr>
              <w:t>aan</w:t>
            </w:r>
            <w:r w:rsidRPr="00F9242A">
              <w:rPr>
                <w:rFonts w:ascii="Arial" w:hAnsi="Arial"/>
                <w:sz w:val="20"/>
                <w:szCs w:val="20"/>
              </w:rPr>
              <w:t>.</w:t>
            </w:r>
          </w:p>
          <w:p w14:paraId="68A86B94" w14:textId="77777777" w:rsidR="00CA1108" w:rsidRPr="00DC4696" w:rsidRDefault="00CA1108" w:rsidP="00240B1E">
            <w:pPr>
              <w:rPr>
                <w:rFonts w:ascii="Arial" w:hAnsi="Arial"/>
                <w:sz w:val="20"/>
                <w:szCs w:val="20"/>
              </w:rPr>
            </w:pPr>
          </w:p>
          <w:p w14:paraId="49603EF9" w14:textId="77777777" w:rsidR="00CA1108" w:rsidRDefault="00C0332C" w:rsidP="00C0332C">
            <w:pPr>
              <w:rPr>
                <w:rFonts w:ascii="Arial" w:hAnsi="Arial"/>
                <w:sz w:val="20"/>
                <w:szCs w:val="20"/>
              </w:rPr>
            </w:pPr>
            <w:r>
              <w:rPr>
                <w:rFonts w:ascii="Arial" w:hAnsi="Arial"/>
                <w:sz w:val="20"/>
                <w:szCs w:val="20"/>
              </w:rPr>
              <w:t xml:space="preserve">De begroting </w:t>
            </w:r>
            <w:r w:rsidR="00CA1108" w:rsidRPr="00F9242A">
              <w:rPr>
                <w:rFonts w:ascii="Arial" w:hAnsi="Arial"/>
                <w:sz w:val="20"/>
                <w:szCs w:val="20"/>
              </w:rPr>
              <w:t>voor 202</w:t>
            </w:r>
            <w:r w:rsidR="00DB5782">
              <w:rPr>
                <w:rFonts w:ascii="Arial" w:hAnsi="Arial"/>
                <w:sz w:val="20"/>
                <w:szCs w:val="20"/>
              </w:rPr>
              <w:t>3</w:t>
            </w:r>
            <w:r w:rsidR="00CA1108" w:rsidRPr="00F9242A">
              <w:rPr>
                <w:rFonts w:ascii="Arial" w:hAnsi="Arial"/>
                <w:sz w:val="20"/>
                <w:szCs w:val="20"/>
              </w:rPr>
              <w:t xml:space="preserve"> wordt door </w:t>
            </w:r>
            <w:r>
              <w:rPr>
                <w:rFonts w:ascii="Arial" w:hAnsi="Arial"/>
                <w:sz w:val="20"/>
                <w:szCs w:val="20"/>
              </w:rPr>
              <w:t>alle aanwezigen</w:t>
            </w:r>
            <w:r w:rsidR="00CA1108" w:rsidRPr="00F9242A">
              <w:rPr>
                <w:rFonts w:ascii="Arial" w:hAnsi="Arial"/>
                <w:sz w:val="20"/>
                <w:szCs w:val="20"/>
              </w:rPr>
              <w:t xml:space="preserve"> goedgekeurd. </w:t>
            </w:r>
          </w:p>
          <w:p w14:paraId="31508F01" w14:textId="343AA888" w:rsidR="00C0332C" w:rsidRPr="005419B6" w:rsidRDefault="00C0332C" w:rsidP="00C0332C">
            <w:pPr>
              <w:rPr>
                <w:rFonts w:ascii="Arial" w:hAnsi="Arial"/>
                <w:sz w:val="20"/>
                <w:szCs w:val="20"/>
              </w:rPr>
            </w:pPr>
          </w:p>
        </w:tc>
      </w:tr>
      <w:tr w:rsidR="00CA1108" w:rsidRPr="00546AB7" w14:paraId="78EF6928" w14:textId="77777777" w:rsidTr="00142BDE">
        <w:tc>
          <w:tcPr>
            <w:tcW w:w="698" w:type="dxa"/>
          </w:tcPr>
          <w:p w14:paraId="40085EE8" w14:textId="77777777" w:rsidR="00CA1108" w:rsidRDefault="00CA1108" w:rsidP="00240B1E">
            <w:pPr>
              <w:rPr>
                <w:rFonts w:ascii="Arial" w:hAnsi="Arial"/>
                <w:sz w:val="20"/>
                <w:szCs w:val="20"/>
              </w:rPr>
            </w:pPr>
            <w:r>
              <w:rPr>
                <w:rFonts w:ascii="Arial" w:hAnsi="Arial"/>
                <w:sz w:val="20"/>
                <w:szCs w:val="20"/>
              </w:rPr>
              <w:t>6.</w:t>
            </w:r>
          </w:p>
        </w:tc>
        <w:tc>
          <w:tcPr>
            <w:tcW w:w="8826" w:type="dxa"/>
          </w:tcPr>
          <w:p w14:paraId="1C2DC8EB" w14:textId="77777777" w:rsidR="00CA1108" w:rsidRDefault="00CA1108" w:rsidP="00240B1E">
            <w:pPr>
              <w:rPr>
                <w:rFonts w:ascii="Arial" w:hAnsi="Arial"/>
                <w:b/>
                <w:sz w:val="20"/>
                <w:szCs w:val="20"/>
              </w:rPr>
            </w:pPr>
            <w:r>
              <w:rPr>
                <w:rFonts w:ascii="Arial" w:hAnsi="Arial"/>
                <w:b/>
                <w:sz w:val="20"/>
                <w:szCs w:val="20"/>
              </w:rPr>
              <w:t>Communicatie en website</w:t>
            </w:r>
          </w:p>
          <w:p w14:paraId="227EBE5F" w14:textId="16F20556" w:rsidR="00CA1108" w:rsidRDefault="00CA1108" w:rsidP="00DB5782">
            <w:pPr>
              <w:rPr>
                <w:rFonts w:ascii="Arial" w:hAnsi="Arial"/>
                <w:sz w:val="20"/>
                <w:szCs w:val="20"/>
              </w:rPr>
            </w:pPr>
            <w:r w:rsidRPr="007A4786">
              <w:rPr>
                <w:rFonts w:ascii="Arial" w:hAnsi="Arial"/>
                <w:sz w:val="20"/>
                <w:szCs w:val="20"/>
              </w:rPr>
              <w:t>Machiel</w:t>
            </w:r>
            <w:r w:rsidR="004B0657">
              <w:rPr>
                <w:rFonts w:ascii="Arial" w:hAnsi="Arial"/>
                <w:sz w:val="20"/>
                <w:szCs w:val="20"/>
              </w:rPr>
              <w:t>, bestuurslid met portefeuille communicatie en website,</w:t>
            </w:r>
            <w:r w:rsidRPr="007A4786">
              <w:rPr>
                <w:rFonts w:ascii="Arial" w:hAnsi="Arial"/>
                <w:sz w:val="20"/>
                <w:szCs w:val="20"/>
              </w:rPr>
              <w:t xml:space="preserve"> </w:t>
            </w:r>
            <w:r w:rsidR="00C0332C">
              <w:rPr>
                <w:rFonts w:ascii="Arial" w:hAnsi="Arial"/>
                <w:sz w:val="20"/>
                <w:szCs w:val="20"/>
              </w:rPr>
              <w:t>licht een aantal onderwerpen toe.</w:t>
            </w:r>
          </w:p>
          <w:p w14:paraId="0FDA38CF" w14:textId="6FD782B3" w:rsidR="00DB5782" w:rsidRPr="00DB5782" w:rsidRDefault="00DB5782" w:rsidP="00DB5782">
            <w:pPr>
              <w:numPr>
                <w:ilvl w:val="0"/>
                <w:numId w:val="2"/>
              </w:numPr>
              <w:rPr>
                <w:rFonts w:ascii="Arial" w:hAnsi="Arial"/>
                <w:sz w:val="20"/>
                <w:szCs w:val="20"/>
              </w:rPr>
            </w:pPr>
            <w:r w:rsidRPr="00DB5782">
              <w:rPr>
                <w:rFonts w:ascii="Arial" w:hAnsi="Arial"/>
                <w:sz w:val="20"/>
                <w:szCs w:val="20"/>
              </w:rPr>
              <w:t>Met kledingwissel verandering van huisstijl</w:t>
            </w:r>
            <w:r w:rsidR="00C0332C">
              <w:rPr>
                <w:rFonts w:ascii="Arial" w:hAnsi="Arial"/>
                <w:sz w:val="20"/>
                <w:szCs w:val="20"/>
              </w:rPr>
              <w:t>:</w:t>
            </w:r>
            <w:r w:rsidRPr="00DB5782">
              <w:rPr>
                <w:rFonts w:ascii="Arial" w:hAnsi="Arial"/>
                <w:sz w:val="20"/>
                <w:szCs w:val="20"/>
              </w:rPr>
              <w:t xml:space="preserve"> </w:t>
            </w:r>
          </w:p>
          <w:p w14:paraId="41C210D3" w14:textId="77777777" w:rsidR="00DB5782" w:rsidRPr="00DB5782" w:rsidRDefault="00DB5782" w:rsidP="00DB5782">
            <w:pPr>
              <w:numPr>
                <w:ilvl w:val="1"/>
                <w:numId w:val="2"/>
              </w:numPr>
              <w:rPr>
                <w:rFonts w:ascii="Arial" w:hAnsi="Arial"/>
                <w:sz w:val="20"/>
                <w:szCs w:val="20"/>
              </w:rPr>
            </w:pPr>
            <w:r w:rsidRPr="00DB5782">
              <w:rPr>
                <w:rFonts w:ascii="Arial" w:hAnsi="Arial"/>
                <w:sz w:val="20"/>
                <w:szCs w:val="20"/>
              </w:rPr>
              <w:t>Website</w:t>
            </w:r>
          </w:p>
          <w:p w14:paraId="4D0C4E43" w14:textId="77777777" w:rsidR="00DB5782" w:rsidRPr="00DB5782" w:rsidRDefault="00DB5782" w:rsidP="00DB5782">
            <w:pPr>
              <w:numPr>
                <w:ilvl w:val="1"/>
                <w:numId w:val="2"/>
              </w:numPr>
              <w:rPr>
                <w:rFonts w:ascii="Arial" w:hAnsi="Arial"/>
                <w:sz w:val="20"/>
                <w:szCs w:val="20"/>
              </w:rPr>
            </w:pPr>
            <w:r w:rsidRPr="00DB5782">
              <w:rPr>
                <w:rFonts w:ascii="Arial" w:hAnsi="Arial"/>
                <w:sz w:val="20"/>
                <w:szCs w:val="20"/>
              </w:rPr>
              <w:t>Pedaleur</w:t>
            </w:r>
          </w:p>
          <w:p w14:paraId="6C23317C" w14:textId="77777777" w:rsidR="00DB5782" w:rsidRPr="00DB5782" w:rsidRDefault="00DB5782" w:rsidP="00DB5782">
            <w:pPr>
              <w:numPr>
                <w:ilvl w:val="1"/>
                <w:numId w:val="2"/>
              </w:numPr>
              <w:rPr>
                <w:rFonts w:ascii="Arial" w:hAnsi="Arial"/>
                <w:sz w:val="20"/>
                <w:szCs w:val="20"/>
              </w:rPr>
            </w:pPr>
            <w:r w:rsidRPr="00DB5782">
              <w:rPr>
                <w:rFonts w:ascii="Arial" w:hAnsi="Arial"/>
                <w:sz w:val="20"/>
                <w:szCs w:val="20"/>
              </w:rPr>
              <w:t>Logo</w:t>
            </w:r>
          </w:p>
          <w:p w14:paraId="1D2E5763" w14:textId="335AA8E9" w:rsidR="00DB5782" w:rsidRPr="00DB5782" w:rsidRDefault="00DB5782" w:rsidP="00DB5782">
            <w:pPr>
              <w:numPr>
                <w:ilvl w:val="0"/>
                <w:numId w:val="2"/>
              </w:numPr>
              <w:rPr>
                <w:rFonts w:ascii="Arial" w:hAnsi="Arial"/>
                <w:sz w:val="20"/>
                <w:szCs w:val="20"/>
              </w:rPr>
            </w:pPr>
            <w:r w:rsidRPr="00DB5782">
              <w:rPr>
                <w:rFonts w:ascii="Arial" w:hAnsi="Arial"/>
                <w:sz w:val="20"/>
                <w:szCs w:val="20"/>
              </w:rPr>
              <w:t xml:space="preserve">Doorlopende verbeteringen op de website (Werkgroepje Bart </w:t>
            </w:r>
            <w:r w:rsidR="00C0332C">
              <w:rPr>
                <w:rFonts w:ascii="Arial" w:hAnsi="Arial"/>
                <w:sz w:val="20"/>
                <w:szCs w:val="20"/>
              </w:rPr>
              <w:t xml:space="preserve">den Herder </w:t>
            </w:r>
            <w:r w:rsidRPr="00DB5782">
              <w:rPr>
                <w:rFonts w:ascii="Arial" w:hAnsi="Arial"/>
                <w:sz w:val="20"/>
                <w:szCs w:val="20"/>
              </w:rPr>
              <w:t>en Machiel</w:t>
            </w:r>
            <w:r w:rsidR="00C0332C">
              <w:rPr>
                <w:rFonts w:ascii="Arial" w:hAnsi="Arial"/>
                <w:sz w:val="20"/>
                <w:szCs w:val="20"/>
              </w:rPr>
              <w:t xml:space="preserve"> vanuit het bestuur</w:t>
            </w:r>
            <w:r w:rsidRPr="00DB5782">
              <w:rPr>
                <w:rFonts w:ascii="Arial" w:hAnsi="Arial"/>
                <w:sz w:val="20"/>
                <w:szCs w:val="20"/>
              </w:rPr>
              <w:t>)</w:t>
            </w:r>
          </w:p>
          <w:p w14:paraId="15DB35D4" w14:textId="77777777" w:rsidR="00DB5782" w:rsidRPr="00DB5782" w:rsidRDefault="00DB5782" w:rsidP="00DB5782">
            <w:pPr>
              <w:numPr>
                <w:ilvl w:val="1"/>
                <w:numId w:val="2"/>
              </w:numPr>
              <w:rPr>
                <w:rFonts w:ascii="Arial" w:hAnsi="Arial"/>
                <w:sz w:val="20"/>
                <w:szCs w:val="20"/>
              </w:rPr>
            </w:pPr>
            <w:r w:rsidRPr="00DB5782">
              <w:rPr>
                <w:rFonts w:ascii="Arial" w:hAnsi="Arial"/>
                <w:sz w:val="20"/>
                <w:szCs w:val="20"/>
              </w:rPr>
              <w:t>Instructies kleding bestellen</w:t>
            </w:r>
          </w:p>
          <w:p w14:paraId="15ACB6B9" w14:textId="42CDA3D7" w:rsidR="00DB5782" w:rsidRDefault="00DB5782" w:rsidP="00DB5782">
            <w:pPr>
              <w:numPr>
                <w:ilvl w:val="1"/>
                <w:numId w:val="2"/>
              </w:numPr>
              <w:rPr>
                <w:rFonts w:ascii="Arial" w:hAnsi="Arial"/>
                <w:sz w:val="20"/>
                <w:szCs w:val="20"/>
              </w:rPr>
            </w:pPr>
            <w:r w:rsidRPr="00DB5782">
              <w:rPr>
                <w:rFonts w:ascii="Arial" w:hAnsi="Arial"/>
                <w:sz w:val="20"/>
                <w:szCs w:val="20"/>
              </w:rPr>
              <w:t>Pagina Veiligheid op de fiets</w:t>
            </w:r>
          </w:p>
          <w:p w14:paraId="29AAEF86" w14:textId="77777777" w:rsidR="00C0332C" w:rsidRDefault="00C0332C" w:rsidP="00546AB7">
            <w:pPr>
              <w:rPr>
                <w:rFonts w:ascii="Arial" w:hAnsi="Arial"/>
                <w:sz w:val="20"/>
                <w:szCs w:val="20"/>
              </w:rPr>
            </w:pPr>
          </w:p>
          <w:p w14:paraId="360AECBA" w14:textId="7B4E53B2" w:rsidR="00EB0B8B" w:rsidRDefault="00C0332C" w:rsidP="00546AB7">
            <w:pPr>
              <w:rPr>
                <w:rFonts w:ascii="Arial" w:hAnsi="Arial"/>
                <w:sz w:val="20"/>
                <w:szCs w:val="20"/>
              </w:rPr>
            </w:pPr>
            <w:r>
              <w:rPr>
                <w:rFonts w:ascii="Arial" w:hAnsi="Arial"/>
                <w:sz w:val="20"/>
                <w:szCs w:val="20"/>
              </w:rPr>
              <w:t>Maarten Borst stelt een vraag over de gegevens op de website. De stukke</w:t>
            </w:r>
            <w:r w:rsidR="00F465D8">
              <w:rPr>
                <w:rFonts w:ascii="Arial" w:hAnsi="Arial"/>
                <w:sz w:val="20"/>
                <w:szCs w:val="20"/>
              </w:rPr>
              <w:t xml:space="preserve">n </w:t>
            </w:r>
            <w:r>
              <w:rPr>
                <w:rFonts w:ascii="Arial" w:hAnsi="Arial"/>
                <w:sz w:val="20"/>
                <w:szCs w:val="20"/>
              </w:rPr>
              <w:t xml:space="preserve">van deze Algemene Vergadering </w:t>
            </w:r>
            <w:r w:rsidR="00F465D8">
              <w:rPr>
                <w:rFonts w:ascii="Arial" w:hAnsi="Arial"/>
                <w:sz w:val="20"/>
                <w:szCs w:val="20"/>
              </w:rPr>
              <w:t xml:space="preserve">en de namen van de deelnemers </w:t>
            </w:r>
            <w:r>
              <w:rPr>
                <w:rFonts w:ascii="Arial" w:hAnsi="Arial"/>
                <w:sz w:val="20"/>
                <w:szCs w:val="20"/>
              </w:rPr>
              <w:t xml:space="preserve">blijken op het openbare deel te staan. Dit is niet de bedoeling en zal worden gecorrigeerd. </w:t>
            </w:r>
          </w:p>
          <w:p w14:paraId="148C6D15" w14:textId="77777777" w:rsidR="00EB0B8B" w:rsidRDefault="00EB0B8B" w:rsidP="00546AB7">
            <w:pPr>
              <w:rPr>
                <w:rFonts w:ascii="Arial" w:hAnsi="Arial"/>
                <w:sz w:val="20"/>
                <w:szCs w:val="20"/>
              </w:rPr>
            </w:pPr>
          </w:p>
          <w:p w14:paraId="6C7B3F34" w14:textId="570B44EF" w:rsidR="00EB0B8B" w:rsidRDefault="000E1B9F" w:rsidP="00546AB7">
            <w:pPr>
              <w:rPr>
                <w:rFonts w:ascii="Arial" w:hAnsi="Arial"/>
                <w:sz w:val="20"/>
                <w:szCs w:val="20"/>
              </w:rPr>
            </w:pPr>
            <w:r>
              <w:rPr>
                <w:rFonts w:ascii="Arial" w:hAnsi="Arial"/>
                <w:sz w:val="20"/>
                <w:szCs w:val="20"/>
              </w:rPr>
              <w:t>Maarten merkt verder op</w:t>
            </w:r>
            <w:r w:rsidR="00C0332C">
              <w:rPr>
                <w:rFonts w:ascii="Arial" w:hAnsi="Arial"/>
                <w:sz w:val="20"/>
                <w:szCs w:val="20"/>
              </w:rPr>
              <w:t xml:space="preserve"> dat de toerkalender niet actueel is. </w:t>
            </w:r>
            <w:r>
              <w:rPr>
                <w:rFonts w:ascii="Arial" w:hAnsi="Arial"/>
                <w:sz w:val="20"/>
                <w:szCs w:val="20"/>
              </w:rPr>
              <w:t>Hij</w:t>
            </w:r>
            <w:r w:rsidR="00C0332C">
              <w:rPr>
                <w:rFonts w:ascii="Arial" w:hAnsi="Arial"/>
                <w:sz w:val="20"/>
                <w:szCs w:val="20"/>
              </w:rPr>
              <w:t xml:space="preserve"> biedt </w:t>
            </w:r>
            <w:r>
              <w:rPr>
                <w:rFonts w:ascii="Arial" w:hAnsi="Arial"/>
                <w:sz w:val="20"/>
                <w:szCs w:val="20"/>
              </w:rPr>
              <w:t>zijn hulp aan om deze bij te werken. Het bestuur maakt graag van dit aanbod gebruik</w:t>
            </w:r>
            <w:r w:rsidR="00C0332C">
              <w:rPr>
                <w:rFonts w:ascii="Arial" w:hAnsi="Arial"/>
                <w:sz w:val="20"/>
                <w:szCs w:val="20"/>
              </w:rPr>
              <w:t xml:space="preserve">. </w:t>
            </w:r>
          </w:p>
          <w:p w14:paraId="2DEE9B2E" w14:textId="77777777" w:rsidR="00EB0B8B" w:rsidRDefault="00EB0B8B" w:rsidP="00546AB7">
            <w:pPr>
              <w:rPr>
                <w:rFonts w:ascii="Arial" w:hAnsi="Arial"/>
                <w:sz w:val="20"/>
                <w:szCs w:val="20"/>
              </w:rPr>
            </w:pPr>
          </w:p>
          <w:p w14:paraId="3107E8D4" w14:textId="0D543EA1" w:rsidR="00FD7670" w:rsidRDefault="00C0332C" w:rsidP="00546AB7">
            <w:pPr>
              <w:rPr>
                <w:rFonts w:ascii="Arial" w:hAnsi="Arial"/>
                <w:sz w:val="20"/>
                <w:szCs w:val="20"/>
              </w:rPr>
            </w:pPr>
            <w:r>
              <w:rPr>
                <w:rFonts w:ascii="Arial" w:hAnsi="Arial"/>
                <w:sz w:val="20"/>
                <w:szCs w:val="20"/>
              </w:rPr>
              <w:t xml:space="preserve">Tot slot </w:t>
            </w:r>
            <w:r w:rsidR="000E1B9F">
              <w:rPr>
                <w:rFonts w:ascii="Arial" w:hAnsi="Arial"/>
                <w:sz w:val="20"/>
                <w:szCs w:val="20"/>
              </w:rPr>
              <w:t>stelt Maarten de vraag</w:t>
            </w:r>
            <w:r>
              <w:rPr>
                <w:rFonts w:ascii="Arial" w:hAnsi="Arial"/>
                <w:sz w:val="20"/>
                <w:szCs w:val="20"/>
              </w:rPr>
              <w:t xml:space="preserve"> of leden alle informatie op de </w:t>
            </w:r>
            <w:r w:rsidR="000E1B9F">
              <w:rPr>
                <w:rFonts w:ascii="Arial" w:hAnsi="Arial"/>
                <w:sz w:val="20"/>
                <w:szCs w:val="20"/>
              </w:rPr>
              <w:t>web</w:t>
            </w:r>
            <w:r>
              <w:rPr>
                <w:rFonts w:ascii="Arial" w:hAnsi="Arial"/>
                <w:sz w:val="20"/>
                <w:szCs w:val="20"/>
              </w:rPr>
              <w:t xml:space="preserve">site wel </w:t>
            </w:r>
            <w:r w:rsidR="000E1B9F">
              <w:rPr>
                <w:rFonts w:ascii="Arial" w:hAnsi="Arial"/>
                <w:sz w:val="20"/>
                <w:szCs w:val="20"/>
              </w:rPr>
              <w:t xml:space="preserve">zo </w:t>
            </w:r>
            <w:r>
              <w:rPr>
                <w:rFonts w:ascii="Arial" w:hAnsi="Arial"/>
                <w:sz w:val="20"/>
                <w:szCs w:val="20"/>
              </w:rPr>
              <w:t xml:space="preserve">makkelijk kunnen vinden. Misschien moeten de leden hierover bevraagd worden middels een enquête? </w:t>
            </w:r>
          </w:p>
          <w:p w14:paraId="66133696" w14:textId="419CA237" w:rsidR="00546AB7" w:rsidRDefault="00C0332C" w:rsidP="00546AB7">
            <w:pPr>
              <w:rPr>
                <w:rFonts w:ascii="Arial" w:hAnsi="Arial"/>
                <w:sz w:val="20"/>
                <w:szCs w:val="20"/>
              </w:rPr>
            </w:pPr>
            <w:r>
              <w:rPr>
                <w:rFonts w:ascii="Arial" w:hAnsi="Arial"/>
                <w:sz w:val="20"/>
                <w:szCs w:val="20"/>
              </w:rPr>
              <w:t xml:space="preserve">Irene </w:t>
            </w:r>
            <w:r w:rsidR="00FD7670">
              <w:rPr>
                <w:rFonts w:ascii="Arial" w:hAnsi="Arial"/>
                <w:sz w:val="20"/>
                <w:szCs w:val="20"/>
              </w:rPr>
              <w:t xml:space="preserve">van Halewijn </w:t>
            </w:r>
            <w:r>
              <w:rPr>
                <w:rFonts w:ascii="Arial" w:hAnsi="Arial"/>
                <w:sz w:val="20"/>
                <w:szCs w:val="20"/>
              </w:rPr>
              <w:t xml:space="preserve">merkt op dat </w:t>
            </w:r>
            <w:r w:rsidR="00EB0B8B">
              <w:rPr>
                <w:rFonts w:ascii="Arial" w:hAnsi="Arial"/>
                <w:sz w:val="20"/>
                <w:szCs w:val="20"/>
              </w:rPr>
              <w:t xml:space="preserve">zij graag een compliment wil geven over de website. Deze is in vergelijking met websites van andere clubs zeer professioneel. </w:t>
            </w:r>
          </w:p>
          <w:p w14:paraId="1E28D830" w14:textId="1FFA65E8" w:rsidR="00F6150E" w:rsidRDefault="00F6150E" w:rsidP="00546AB7">
            <w:pPr>
              <w:rPr>
                <w:rFonts w:ascii="Arial" w:hAnsi="Arial"/>
                <w:sz w:val="20"/>
                <w:szCs w:val="20"/>
              </w:rPr>
            </w:pPr>
          </w:p>
          <w:p w14:paraId="59E6A024" w14:textId="3CA8273F" w:rsidR="00DB5782" w:rsidRDefault="00EB0B8B" w:rsidP="00EB0B8B">
            <w:pPr>
              <w:rPr>
                <w:rFonts w:ascii="Arial" w:hAnsi="Arial"/>
                <w:sz w:val="20"/>
                <w:szCs w:val="20"/>
              </w:rPr>
            </w:pPr>
            <w:r>
              <w:rPr>
                <w:rFonts w:ascii="Arial" w:hAnsi="Arial"/>
                <w:sz w:val="20"/>
                <w:szCs w:val="20"/>
              </w:rPr>
              <w:t>Tot slot wordt er door Herman E</w:t>
            </w:r>
            <w:r w:rsidR="000E1B9F">
              <w:rPr>
                <w:rFonts w:ascii="Arial" w:hAnsi="Arial"/>
                <w:sz w:val="20"/>
                <w:szCs w:val="20"/>
              </w:rPr>
              <w:t>ij</w:t>
            </w:r>
            <w:r>
              <w:rPr>
                <w:rFonts w:ascii="Arial" w:hAnsi="Arial"/>
                <w:sz w:val="20"/>
                <w:szCs w:val="20"/>
              </w:rPr>
              <w:t xml:space="preserve">gelshoven een vraag gesteld over het gebruik van de Whatsapp groepen. Het is voor hem onduidelijk of hij alle verenigingsinformatie </w:t>
            </w:r>
            <w:r w:rsidR="000E1B9F">
              <w:rPr>
                <w:rFonts w:ascii="Arial" w:hAnsi="Arial"/>
                <w:sz w:val="20"/>
                <w:szCs w:val="20"/>
              </w:rPr>
              <w:t>via dit kanaal</w:t>
            </w:r>
            <w:r>
              <w:rPr>
                <w:rFonts w:ascii="Arial" w:hAnsi="Arial"/>
                <w:sz w:val="20"/>
                <w:szCs w:val="20"/>
              </w:rPr>
              <w:t xml:space="preserve"> ontvangt, omdat er ook veel berichten voorbij komen over andere zaken. Uitgelegd wordt dat de functie van de Whatsapp groepen tweeledig is, namelijk 1) voor het maken van fietsafspraken en 2) voor de mededelingen vanuit het bestuur. Deze </w:t>
            </w:r>
            <w:r w:rsidR="000E1B9F">
              <w:rPr>
                <w:rFonts w:ascii="Arial" w:hAnsi="Arial"/>
                <w:sz w:val="20"/>
                <w:szCs w:val="20"/>
              </w:rPr>
              <w:t>bestuurs</w:t>
            </w:r>
            <w:r>
              <w:rPr>
                <w:rFonts w:ascii="Arial" w:hAnsi="Arial"/>
                <w:sz w:val="20"/>
                <w:szCs w:val="20"/>
              </w:rPr>
              <w:t xml:space="preserve">mededelingen worden via alle Whatsapp groepen verspreid. </w:t>
            </w:r>
          </w:p>
          <w:p w14:paraId="556403B7" w14:textId="727DA9C3" w:rsidR="00EB0B8B" w:rsidRPr="00546AB7" w:rsidRDefault="00EB0B8B" w:rsidP="00EB0B8B">
            <w:pPr>
              <w:rPr>
                <w:rFonts w:ascii="Arial" w:hAnsi="Arial"/>
                <w:sz w:val="20"/>
                <w:szCs w:val="20"/>
              </w:rPr>
            </w:pPr>
          </w:p>
        </w:tc>
      </w:tr>
      <w:tr w:rsidR="00DB5782" w:rsidRPr="005419B6" w14:paraId="21E27946" w14:textId="77777777" w:rsidTr="00142BDE">
        <w:tc>
          <w:tcPr>
            <w:tcW w:w="698" w:type="dxa"/>
          </w:tcPr>
          <w:p w14:paraId="0EFB2239" w14:textId="0D8A0428" w:rsidR="00DB5782" w:rsidRDefault="00DB5782" w:rsidP="00240B1E">
            <w:pPr>
              <w:rPr>
                <w:rFonts w:ascii="Arial" w:hAnsi="Arial"/>
                <w:sz w:val="20"/>
                <w:szCs w:val="20"/>
              </w:rPr>
            </w:pPr>
            <w:r>
              <w:rPr>
                <w:rFonts w:ascii="Arial" w:hAnsi="Arial"/>
                <w:sz w:val="20"/>
                <w:szCs w:val="20"/>
              </w:rPr>
              <w:t xml:space="preserve">7. </w:t>
            </w:r>
          </w:p>
        </w:tc>
        <w:tc>
          <w:tcPr>
            <w:tcW w:w="8826" w:type="dxa"/>
          </w:tcPr>
          <w:p w14:paraId="553EF2A8" w14:textId="77777777" w:rsidR="00DB5782" w:rsidRDefault="00DB5782" w:rsidP="00240B1E">
            <w:pPr>
              <w:rPr>
                <w:rFonts w:ascii="Arial" w:hAnsi="Arial"/>
                <w:b/>
                <w:sz w:val="20"/>
                <w:szCs w:val="20"/>
              </w:rPr>
            </w:pPr>
            <w:r>
              <w:rPr>
                <w:rFonts w:ascii="Arial" w:hAnsi="Arial"/>
                <w:b/>
                <w:sz w:val="20"/>
                <w:szCs w:val="20"/>
              </w:rPr>
              <w:t>Verenigingsreglement (geactualiseerd)</w:t>
            </w:r>
          </w:p>
          <w:p w14:paraId="1F68D21B" w14:textId="75130B29" w:rsidR="00DB5782" w:rsidRPr="00DB5782" w:rsidRDefault="00DB5782" w:rsidP="00DB5782">
            <w:pPr>
              <w:rPr>
                <w:rFonts w:ascii="Arial" w:hAnsi="Arial"/>
                <w:bCs/>
                <w:sz w:val="20"/>
                <w:szCs w:val="20"/>
              </w:rPr>
            </w:pPr>
            <w:r>
              <w:rPr>
                <w:rFonts w:ascii="Arial" w:hAnsi="Arial"/>
                <w:bCs/>
                <w:sz w:val="20"/>
                <w:szCs w:val="20"/>
              </w:rPr>
              <w:t>Jeroen licht toe dat de versie van</w:t>
            </w:r>
            <w:r w:rsidRPr="00DB5782">
              <w:rPr>
                <w:rFonts w:ascii="Arial" w:hAnsi="Arial"/>
                <w:bCs/>
                <w:sz w:val="20"/>
                <w:szCs w:val="20"/>
              </w:rPr>
              <w:t xml:space="preserve"> 2019 </w:t>
            </w:r>
            <w:r>
              <w:rPr>
                <w:rFonts w:ascii="Arial" w:hAnsi="Arial"/>
                <w:bCs/>
                <w:sz w:val="20"/>
                <w:szCs w:val="20"/>
              </w:rPr>
              <w:t xml:space="preserve">is </w:t>
            </w:r>
            <w:r w:rsidRPr="00DB5782">
              <w:rPr>
                <w:rFonts w:ascii="Arial" w:hAnsi="Arial"/>
                <w:bCs/>
                <w:sz w:val="20"/>
                <w:szCs w:val="20"/>
              </w:rPr>
              <w:t>geactualiseerd</w:t>
            </w:r>
            <w:r w:rsidR="00EB0B8B">
              <w:rPr>
                <w:rFonts w:ascii="Arial" w:hAnsi="Arial"/>
                <w:bCs/>
                <w:sz w:val="20"/>
                <w:szCs w:val="20"/>
              </w:rPr>
              <w:t>. Inhoudelijk zijn er geen veranderingen. Samenvattend zijn de volgende aanpassingen gedaan:</w:t>
            </w:r>
          </w:p>
          <w:p w14:paraId="13512AB5" w14:textId="77777777" w:rsidR="00DB5782" w:rsidRPr="00DB5782" w:rsidRDefault="00DB5782" w:rsidP="00DB5782">
            <w:pPr>
              <w:numPr>
                <w:ilvl w:val="0"/>
                <w:numId w:val="3"/>
              </w:numPr>
              <w:rPr>
                <w:rFonts w:ascii="Arial" w:hAnsi="Arial"/>
                <w:bCs/>
                <w:sz w:val="20"/>
                <w:szCs w:val="20"/>
              </w:rPr>
            </w:pPr>
            <w:r w:rsidRPr="00DB5782">
              <w:rPr>
                <w:rFonts w:ascii="Arial" w:hAnsi="Arial"/>
                <w:bCs/>
                <w:sz w:val="20"/>
                <w:szCs w:val="20"/>
              </w:rPr>
              <w:t>Geen overlap meer statuten en reglement</w:t>
            </w:r>
          </w:p>
          <w:p w14:paraId="2BE00D83" w14:textId="77777777" w:rsidR="00DB5782" w:rsidRPr="00DB5782" w:rsidRDefault="00DB5782" w:rsidP="00DB5782">
            <w:pPr>
              <w:numPr>
                <w:ilvl w:val="0"/>
                <w:numId w:val="3"/>
              </w:numPr>
              <w:rPr>
                <w:rFonts w:ascii="Arial" w:hAnsi="Arial"/>
                <w:bCs/>
                <w:sz w:val="20"/>
                <w:szCs w:val="20"/>
              </w:rPr>
            </w:pPr>
            <w:r w:rsidRPr="00DB5782">
              <w:rPr>
                <w:rFonts w:ascii="Arial" w:hAnsi="Arial"/>
                <w:bCs/>
                <w:sz w:val="20"/>
                <w:szCs w:val="20"/>
              </w:rPr>
              <w:t>Moderner taalgebruik</w:t>
            </w:r>
          </w:p>
          <w:p w14:paraId="4D73376D" w14:textId="77777777" w:rsidR="00DB5782" w:rsidRPr="00DB5782" w:rsidRDefault="00DB5782" w:rsidP="00DB5782">
            <w:pPr>
              <w:numPr>
                <w:ilvl w:val="0"/>
                <w:numId w:val="3"/>
              </w:numPr>
              <w:rPr>
                <w:rFonts w:ascii="Arial" w:hAnsi="Arial"/>
                <w:bCs/>
                <w:sz w:val="20"/>
                <w:szCs w:val="20"/>
              </w:rPr>
            </w:pPr>
            <w:r w:rsidRPr="00DB5782">
              <w:rPr>
                <w:rFonts w:ascii="Arial" w:hAnsi="Arial"/>
                <w:bCs/>
                <w:sz w:val="20"/>
                <w:szCs w:val="20"/>
              </w:rPr>
              <w:t>Minder regels over organisatie van bestuur</w:t>
            </w:r>
          </w:p>
          <w:p w14:paraId="10F5B853" w14:textId="77777777" w:rsidR="00DB5782" w:rsidRDefault="00DB5782" w:rsidP="00240B1E">
            <w:pPr>
              <w:rPr>
                <w:rFonts w:ascii="Arial" w:hAnsi="Arial"/>
                <w:b/>
                <w:sz w:val="20"/>
                <w:szCs w:val="20"/>
              </w:rPr>
            </w:pPr>
          </w:p>
          <w:p w14:paraId="4174204D" w14:textId="60AA8CD4" w:rsidR="00641CC2" w:rsidRPr="00641CC2" w:rsidRDefault="00EB0B8B" w:rsidP="00641CC2">
            <w:pPr>
              <w:rPr>
                <w:rFonts w:ascii="Arial" w:hAnsi="Arial"/>
                <w:bCs/>
                <w:sz w:val="20"/>
                <w:szCs w:val="20"/>
              </w:rPr>
            </w:pPr>
            <w:r>
              <w:rPr>
                <w:rFonts w:ascii="Arial" w:hAnsi="Arial"/>
                <w:bCs/>
                <w:sz w:val="20"/>
                <w:szCs w:val="20"/>
              </w:rPr>
              <w:t xml:space="preserve">In het verenigingsreglement staat dat de contributie jaarlijks wordt geïndexeerd (artikel 3.3). Geconstateerd wordt dat er voor 2023 geen indexering plaatsvindt. Dit wordt vanuit het bestuur bevestigd. </w:t>
            </w:r>
            <w:r w:rsidR="00641CC2">
              <w:rPr>
                <w:rFonts w:ascii="Arial" w:hAnsi="Arial"/>
                <w:bCs/>
                <w:sz w:val="20"/>
                <w:szCs w:val="20"/>
              </w:rPr>
              <w:t>Het reglement laat voldoende ruimte om dit wel of niet te doen. Gezien de hoogte van het eigen vermogen wordt indexering van de contributie op dit moment niet noodzakelijk geacht.</w:t>
            </w:r>
          </w:p>
          <w:p w14:paraId="31D87CEE" w14:textId="593D7B19" w:rsidR="00EB0B8B" w:rsidRDefault="00EB0B8B" w:rsidP="00240B1E">
            <w:pPr>
              <w:rPr>
                <w:rFonts w:ascii="Arial" w:hAnsi="Arial"/>
                <w:bCs/>
                <w:sz w:val="20"/>
                <w:szCs w:val="20"/>
              </w:rPr>
            </w:pPr>
          </w:p>
          <w:p w14:paraId="26A84740" w14:textId="2ABAF38A" w:rsidR="00EB0B8B" w:rsidRDefault="00EB0B8B" w:rsidP="00240B1E">
            <w:pPr>
              <w:rPr>
                <w:rFonts w:ascii="Arial" w:hAnsi="Arial"/>
                <w:bCs/>
                <w:sz w:val="20"/>
                <w:szCs w:val="20"/>
              </w:rPr>
            </w:pPr>
            <w:r>
              <w:rPr>
                <w:rFonts w:ascii="Arial" w:hAnsi="Arial"/>
                <w:bCs/>
                <w:sz w:val="20"/>
                <w:szCs w:val="20"/>
              </w:rPr>
              <w:t>Er wordt opgemerkt dat er een kleine spellingsfout staat in artikel 2.2. D</w:t>
            </w:r>
            <w:r w:rsidR="000E1B9F">
              <w:rPr>
                <w:rFonts w:ascii="Arial" w:hAnsi="Arial"/>
                <w:bCs/>
                <w:sz w:val="20"/>
                <w:szCs w:val="20"/>
              </w:rPr>
              <w:t>eze</w:t>
            </w:r>
            <w:r>
              <w:rPr>
                <w:rFonts w:ascii="Arial" w:hAnsi="Arial"/>
                <w:bCs/>
                <w:sz w:val="20"/>
                <w:szCs w:val="20"/>
              </w:rPr>
              <w:t xml:space="preserve"> zal worden gecorrigeerd.</w:t>
            </w:r>
          </w:p>
          <w:p w14:paraId="45BF1134" w14:textId="4E03CB83" w:rsidR="00EB0B8B" w:rsidRDefault="00EB0B8B" w:rsidP="00240B1E">
            <w:pPr>
              <w:rPr>
                <w:rFonts w:ascii="Arial" w:hAnsi="Arial"/>
                <w:bCs/>
                <w:sz w:val="20"/>
                <w:szCs w:val="20"/>
              </w:rPr>
            </w:pPr>
          </w:p>
          <w:p w14:paraId="02A32F58" w14:textId="39BE1BF9" w:rsidR="00EB0B8B" w:rsidRDefault="00EB0B8B" w:rsidP="00240B1E">
            <w:pPr>
              <w:rPr>
                <w:rFonts w:ascii="Arial" w:hAnsi="Arial"/>
                <w:bCs/>
                <w:sz w:val="20"/>
                <w:szCs w:val="20"/>
              </w:rPr>
            </w:pPr>
            <w:r>
              <w:rPr>
                <w:rFonts w:ascii="Arial" w:hAnsi="Arial"/>
                <w:bCs/>
                <w:sz w:val="20"/>
                <w:szCs w:val="20"/>
              </w:rPr>
              <w:t xml:space="preserve">Naar aanleiding van artikel 2.4 wordt gevraagd of onder schriftelijk ook email berichten verstaan worden. Dit is het geval. </w:t>
            </w:r>
          </w:p>
          <w:p w14:paraId="2AEF1284" w14:textId="77777777" w:rsidR="00EB0B8B" w:rsidRDefault="00EB0B8B" w:rsidP="00240B1E">
            <w:pPr>
              <w:rPr>
                <w:rFonts w:ascii="Arial" w:hAnsi="Arial"/>
                <w:bCs/>
                <w:sz w:val="20"/>
                <w:szCs w:val="20"/>
              </w:rPr>
            </w:pPr>
          </w:p>
          <w:p w14:paraId="515F01AB" w14:textId="11952441" w:rsidR="00F6150E" w:rsidRDefault="00F6150E" w:rsidP="00240B1E">
            <w:pPr>
              <w:rPr>
                <w:rFonts w:ascii="Arial" w:hAnsi="Arial"/>
                <w:bCs/>
                <w:sz w:val="20"/>
                <w:szCs w:val="20"/>
              </w:rPr>
            </w:pPr>
            <w:r>
              <w:rPr>
                <w:rFonts w:ascii="Arial" w:hAnsi="Arial"/>
                <w:bCs/>
                <w:sz w:val="20"/>
                <w:szCs w:val="20"/>
              </w:rPr>
              <w:t xml:space="preserve">De </w:t>
            </w:r>
            <w:r w:rsidR="00EB0B8B">
              <w:rPr>
                <w:rFonts w:ascii="Arial" w:hAnsi="Arial"/>
                <w:bCs/>
                <w:sz w:val="20"/>
                <w:szCs w:val="20"/>
              </w:rPr>
              <w:t>Algemene Vergadering stemt hierna</w:t>
            </w:r>
            <w:r>
              <w:rPr>
                <w:rFonts w:ascii="Arial" w:hAnsi="Arial"/>
                <w:bCs/>
                <w:sz w:val="20"/>
                <w:szCs w:val="20"/>
              </w:rPr>
              <w:t xml:space="preserve"> in met de geactu</w:t>
            </w:r>
            <w:r w:rsidR="00EB0B8B">
              <w:rPr>
                <w:rFonts w:ascii="Arial" w:hAnsi="Arial"/>
                <w:bCs/>
                <w:sz w:val="20"/>
                <w:szCs w:val="20"/>
              </w:rPr>
              <w:t>a</w:t>
            </w:r>
            <w:r>
              <w:rPr>
                <w:rFonts w:ascii="Arial" w:hAnsi="Arial"/>
                <w:bCs/>
                <w:sz w:val="20"/>
                <w:szCs w:val="20"/>
              </w:rPr>
              <w:t xml:space="preserve">liseerde versie </w:t>
            </w:r>
            <w:r w:rsidR="00EB0B8B">
              <w:rPr>
                <w:rFonts w:ascii="Arial" w:hAnsi="Arial"/>
                <w:bCs/>
                <w:sz w:val="20"/>
                <w:szCs w:val="20"/>
              </w:rPr>
              <w:t xml:space="preserve">van het verenigingsreglement. </w:t>
            </w:r>
            <w:r w:rsidR="000E1B9F">
              <w:rPr>
                <w:rFonts w:ascii="Arial" w:hAnsi="Arial"/>
                <w:bCs/>
                <w:sz w:val="20"/>
                <w:szCs w:val="20"/>
              </w:rPr>
              <w:t>He</w:t>
            </w:r>
            <w:r w:rsidR="00EB0B8B">
              <w:rPr>
                <w:rFonts w:ascii="Arial" w:hAnsi="Arial"/>
                <w:bCs/>
                <w:sz w:val="20"/>
                <w:szCs w:val="20"/>
              </w:rPr>
              <w:t>t zal worden gepubliceerd op de website.</w:t>
            </w:r>
          </w:p>
          <w:p w14:paraId="535C958F" w14:textId="52E5B509" w:rsidR="00F6150E" w:rsidRPr="00F6150E" w:rsidRDefault="00F6150E" w:rsidP="00240B1E">
            <w:pPr>
              <w:rPr>
                <w:rFonts w:ascii="Arial" w:hAnsi="Arial"/>
                <w:bCs/>
                <w:sz w:val="20"/>
                <w:szCs w:val="20"/>
              </w:rPr>
            </w:pPr>
          </w:p>
        </w:tc>
      </w:tr>
      <w:tr w:rsidR="00DB5782" w:rsidRPr="005419B6" w14:paraId="441BE07E" w14:textId="77777777" w:rsidTr="00142BDE">
        <w:tc>
          <w:tcPr>
            <w:tcW w:w="698" w:type="dxa"/>
          </w:tcPr>
          <w:p w14:paraId="2BC9912F" w14:textId="7F5636EA" w:rsidR="00DB5782" w:rsidRDefault="00DB5782" w:rsidP="00240B1E">
            <w:pPr>
              <w:rPr>
                <w:rFonts w:ascii="Arial" w:hAnsi="Arial"/>
                <w:sz w:val="20"/>
                <w:szCs w:val="20"/>
              </w:rPr>
            </w:pPr>
            <w:r>
              <w:rPr>
                <w:rFonts w:ascii="Arial" w:hAnsi="Arial"/>
                <w:sz w:val="20"/>
                <w:szCs w:val="20"/>
              </w:rPr>
              <w:t xml:space="preserve">8. </w:t>
            </w:r>
          </w:p>
        </w:tc>
        <w:tc>
          <w:tcPr>
            <w:tcW w:w="8826" w:type="dxa"/>
          </w:tcPr>
          <w:p w14:paraId="01C359B3" w14:textId="77777777" w:rsidR="00DB5782" w:rsidRDefault="00DB5782" w:rsidP="00240B1E">
            <w:pPr>
              <w:rPr>
                <w:rFonts w:ascii="Arial" w:hAnsi="Arial"/>
                <w:b/>
                <w:sz w:val="20"/>
                <w:szCs w:val="20"/>
              </w:rPr>
            </w:pPr>
            <w:r>
              <w:rPr>
                <w:rFonts w:ascii="Arial" w:hAnsi="Arial"/>
                <w:b/>
                <w:sz w:val="20"/>
                <w:szCs w:val="20"/>
              </w:rPr>
              <w:t>Bestuurswissel</w:t>
            </w:r>
          </w:p>
          <w:p w14:paraId="21A65E1E" w14:textId="06EDC4E2" w:rsidR="00DB5782" w:rsidRDefault="00DB5782" w:rsidP="008331E4">
            <w:pPr>
              <w:rPr>
                <w:rFonts w:ascii="Arial" w:hAnsi="Arial"/>
                <w:bCs/>
                <w:sz w:val="20"/>
                <w:szCs w:val="20"/>
              </w:rPr>
            </w:pPr>
            <w:r>
              <w:rPr>
                <w:rFonts w:ascii="Arial" w:hAnsi="Arial"/>
                <w:bCs/>
                <w:sz w:val="20"/>
                <w:szCs w:val="20"/>
              </w:rPr>
              <w:t xml:space="preserve">De bestuursperiode van zes jaar van Erik Luttik en Jennifer Huizer zit erop. Jeroen bedankt beiden voor hun inzet. </w:t>
            </w:r>
            <w:r w:rsidR="00DE6864">
              <w:rPr>
                <w:rFonts w:ascii="Arial" w:hAnsi="Arial"/>
                <w:bCs/>
                <w:sz w:val="20"/>
                <w:szCs w:val="20"/>
              </w:rPr>
              <w:t xml:space="preserve"> </w:t>
            </w:r>
            <w:r w:rsidR="00DE6864">
              <w:rPr>
                <w:rFonts w:ascii="Arial" w:hAnsi="Arial"/>
                <w:bCs/>
                <w:sz w:val="20"/>
                <w:szCs w:val="20"/>
              </w:rPr>
              <w:t xml:space="preserve">Erik was als bestuurslid verantwoordelijk voor de AVG waar in al die tijd geen melding van is geweest. Daarnaast organiseerde hij activiteiten voor WTC in de winter (spinning en MTB). </w:t>
            </w:r>
            <w:r>
              <w:rPr>
                <w:rFonts w:ascii="Arial" w:hAnsi="Arial"/>
                <w:bCs/>
                <w:sz w:val="20"/>
                <w:szCs w:val="20"/>
              </w:rPr>
              <w:t xml:space="preserve">Jennifer </w:t>
            </w:r>
            <w:r w:rsidR="008331E4">
              <w:rPr>
                <w:rFonts w:ascii="Arial" w:hAnsi="Arial"/>
                <w:bCs/>
                <w:sz w:val="20"/>
                <w:szCs w:val="20"/>
              </w:rPr>
              <w:t xml:space="preserve">startte haar verenigingswerkzaamheden voor WTC Maarssen in de Kledingcommissie, waarna is zij zes jaar secretaris geweest in het bestuur. </w:t>
            </w:r>
          </w:p>
          <w:p w14:paraId="0F391DCD" w14:textId="1D38F34E" w:rsidR="008331E4" w:rsidRDefault="008331E4" w:rsidP="008331E4">
            <w:pPr>
              <w:rPr>
                <w:rFonts w:ascii="Arial" w:hAnsi="Arial"/>
                <w:bCs/>
                <w:sz w:val="20"/>
                <w:szCs w:val="20"/>
              </w:rPr>
            </w:pPr>
          </w:p>
          <w:p w14:paraId="33A59789" w14:textId="6AA6D742" w:rsidR="008331E4" w:rsidRDefault="008331E4" w:rsidP="008331E4">
            <w:pPr>
              <w:rPr>
                <w:rFonts w:ascii="Arial" w:hAnsi="Arial"/>
                <w:bCs/>
                <w:sz w:val="20"/>
                <w:szCs w:val="20"/>
              </w:rPr>
            </w:pPr>
            <w:r>
              <w:rPr>
                <w:rFonts w:ascii="Arial" w:hAnsi="Arial"/>
                <w:bCs/>
                <w:sz w:val="20"/>
                <w:szCs w:val="20"/>
              </w:rPr>
              <w:t>Als nieuwe bestuursleden worden Susanne de Gooijer en Jannes Nijland voorgesteld. De Algemene Vergadering stemt hier van harte mee in.</w:t>
            </w:r>
          </w:p>
          <w:p w14:paraId="6ED3882C" w14:textId="5B525CEA" w:rsidR="00DB5782" w:rsidRDefault="00DB5782" w:rsidP="00F465D8">
            <w:pPr>
              <w:rPr>
                <w:rFonts w:ascii="Arial" w:hAnsi="Arial"/>
                <w:b/>
                <w:sz w:val="20"/>
                <w:szCs w:val="20"/>
              </w:rPr>
            </w:pPr>
          </w:p>
        </w:tc>
      </w:tr>
      <w:tr w:rsidR="00CA1108" w:rsidRPr="005419B6" w14:paraId="305246E0" w14:textId="77777777" w:rsidTr="00142BDE">
        <w:tc>
          <w:tcPr>
            <w:tcW w:w="698" w:type="dxa"/>
          </w:tcPr>
          <w:p w14:paraId="13A21008" w14:textId="0E7F0F9D" w:rsidR="00CA1108" w:rsidRDefault="00DB5782" w:rsidP="00240B1E">
            <w:pPr>
              <w:rPr>
                <w:rFonts w:ascii="Arial" w:hAnsi="Arial"/>
                <w:sz w:val="20"/>
                <w:szCs w:val="20"/>
              </w:rPr>
            </w:pPr>
            <w:r>
              <w:rPr>
                <w:rFonts w:ascii="Arial" w:hAnsi="Arial"/>
                <w:sz w:val="20"/>
                <w:szCs w:val="20"/>
              </w:rPr>
              <w:t>9</w:t>
            </w:r>
            <w:r w:rsidR="00CA1108">
              <w:rPr>
                <w:rFonts w:ascii="Arial" w:hAnsi="Arial"/>
                <w:sz w:val="20"/>
                <w:szCs w:val="20"/>
              </w:rPr>
              <w:t>.</w:t>
            </w:r>
          </w:p>
        </w:tc>
        <w:tc>
          <w:tcPr>
            <w:tcW w:w="8826" w:type="dxa"/>
          </w:tcPr>
          <w:p w14:paraId="4B4DB6FB" w14:textId="77777777" w:rsidR="00CA1108" w:rsidRDefault="00CA1108" w:rsidP="00240B1E">
            <w:pPr>
              <w:rPr>
                <w:rFonts w:ascii="Arial" w:hAnsi="Arial"/>
                <w:b/>
                <w:sz w:val="20"/>
                <w:szCs w:val="20"/>
              </w:rPr>
            </w:pPr>
            <w:r>
              <w:rPr>
                <w:rFonts w:ascii="Arial" w:hAnsi="Arial"/>
                <w:b/>
                <w:sz w:val="20"/>
                <w:szCs w:val="20"/>
              </w:rPr>
              <w:t>Rondvraag en sluiting</w:t>
            </w:r>
          </w:p>
          <w:p w14:paraId="540470F0" w14:textId="2E653F17" w:rsidR="00DE6864" w:rsidRDefault="00DE6864" w:rsidP="00240B1E">
            <w:pPr>
              <w:rPr>
                <w:rFonts w:ascii="Arial" w:hAnsi="Arial"/>
                <w:sz w:val="20"/>
                <w:szCs w:val="20"/>
              </w:rPr>
            </w:pPr>
            <w:r>
              <w:rPr>
                <w:rFonts w:ascii="Arial" w:hAnsi="Arial"/>
                <w:sz w:val="20"/>
                <w:szCs w:val="20"/>
              </w:rPr>
              <w:t xml:space="preserve">Jeroen kondigt aan dat </w:t>
            </w:r>
            <w:r w:rsidR="00F465D8">
              <w:rPr>
                <w:rFonts w:ascii="Arial" w:hAnsi="Arial"/>
                <w:sz w:val="20"/>
                <w:szCs w:val="20"/>
              </w:rPr>
              <w:t xml:space="preserve">de huidige penningmeester </w:t>
            </w:r>
            <w:r>
              <w:rPr>
                <w:rFonts w:ascii="Arial" w:hAnsi="Arial"/>
                <w:sz w:val="20"/>
                <w:szCs w:val="20"/>
              </w:rPr>
              <w:t xml:space="preserve">Geert </w:t>
            </w:r>
            <w:r w:rsidR="00F465D8">
              <w:rPr>
                <w:rFonts w:ascii="Arial" w:hAnsi="Arial"/>
                <w:sz w:val="20"/>
                <w:szCs w:val="20"/>
              </w:rPr>
              <w:t xml:space="preserve">Datema aangegeven heeft </w:t>
            </w:r>
            <w:r>
              <w:rPr>
                <w:rFonts w:ascii="Arial" w:hAnsi="Arial"/>
                <w:sz w:val="20"/>
                <w:szCs w:val="20"/>
              </w:rPr>
              <w:t xml:space="preserve">per volgende ledenvergadering </w:t>
            </w:r>
            <w:r w:rsidR="00F465D8">
              <w:rPr>
                <w:rFonts w:ascii="Arial" w:hAnsi="Arial"/>
                <w:sz w:val="20"/>
                <w:szCs w:val="20"/>
              </w:rPr>
              <w:t>begin 2024 zijn bestuursfunctie neer te leggen</w:t>
            </w:r>
            <w:r>
              <w:rPr>
                <w:rFonts w:ascii="Arial" w:hAnsi="Arial"/>
                <w:sz w:val="20"/>
                <w:szCs w:val="20"/>
              </w:rPr>
              <w:t>.</w:t>
            </w:r>
            <w:r w:rsidR="00F465D8">
              <w:rPr>
                <w:rFonts w:ascii="Arial" w:hAnsi="Arial"/>
                <w:sz w:val="20"/>
                <w:szCs w:val="20"/>
              </w:rPr>
              <w:t xml:space="preserve"> Daarnaast heeft Herman Eijgelshoven aangegeven dat hij na dit jaar stopt met zijn redactiewerk bij de Pedaleur. </w:t>
            </w:r>
          </w:p>
          <w:p w14:paraId="7508976B" w14:textId="10CE4C51" w:rsidR="00DE6864" w:rsidRDefault="00DE6864" w:rsidP="00240B1E">
            <w:pPr>
              <w:rPr>
                <w:rFonts w:ascii="Arial" w:hAnsi="Arial"/>
                <w:sz w:val="20"/>
                <w:szCs w:val="20"/>
              </w:rPr>
            </w:pPr>
            <w:r>
              <w:rPr>
                <w:rFonts w:ascii="Arial" w:hAnsi="Arial"/>
                <w:sz w:val="20"/>
                <w:szCs w:val="20"/>
              </w:rPr>
              <w:t xml:space="preserve">Jeroen </w:t>
            </w:r>
            <w:r w:rsidR="00F465D8">
              <w:rPr>
                <w:rFonts w:ascii="Arial" w:hAnsi="Arial"/>
                <w:sz w:val="20"/>
                <w:szCs w:val="20"/>
              </w:rPr>
              <w:t xml:space="preserve">roept de leden op om zich aan te melden voor deze twee functies. </w:t>
            </w:r>
          </w:p>
          <w:p w14:paraId="5A929C9C" w14:textId="77777777" w:rsidR="00F465D8" w:rsidRDefault="00F465D8" w:rsidP="00240B1E">
            <w:pPr>
              <w:rPr>
                <w:rFonts w:ascii="Arial" w:hAnsi="Arial"/>
                <w:sz w:val="20"/>
                <w:szCs w:val="20"/>
              </w:rPr>
            </w:pPr>
          </w:p>
          <w:p w14:paraId="421B454E" w14:textId="77777777" w:rsidR="000E1B9F" w:rsidRDefault="00F465D8" w:rsidP="00240B1E">
            <w:pPr>
              <w:rPr>
                <w:rFonts w:ascii="Arial" w:hAnsi="Arial"/>
                <w:sz w:val="20"/>
                <w:szCs w:val="20"/>
              </w:rPr>
            </w:pPr>
            <w:r>
              <w:rPr>
                <w:rFonts w:ascii="Arial" w:hAnsi="Arial"/>
                <w:sz w:val="20"/>
                <w:szCs w:val="20"/>
              </w:rPr>
              <w:t>Johan van Houten brengt het punt van de vermenging van de verschillende snelheidsgroepen naar voren. Dit speelt vooral bij de snelheidsgroepen 30 en 33. Omdat groep 30 goed is georganiseerd en er vooraf afstemming</w:t>
            </w:r>
            <w:r w:rsidR="00413E55">
              <w:rPr>
                <w:rFonts w:ascii="Arial" w:hAnsi="Arial"/>
                <w:sz w:val="20"/>
                <w:szCs w:val="20"/>
              </w:rPr>
              <w:t xml:space="preserve"> is</w:t>
            </w:r>
            <w:r>
              <w:rPr>
                <w:rFonts w:ascii="Arial" w:hAnsi="Arial"/>
                <w:sz w:val="20"/>
                <w:szCs w:val="20"/>
              </w:rPr>
              <w:t xml:space="preserve"> tussen de wegkapiteins over de route die gereden wordt</w:t>
            </w:r>
            <w:r w:rsidR="00413E55">
              <w:rPr>
                <w:rFonts w:ascii="Arial" w:hAnsi="Arial"/>
                <w:sz w:val="20"/>
                <w:szCs w:val="20"/>
              </w:rPr>
              <w:t xml:space="preserve">, gebeurt het vaak dat leden uit groep 33 </w:t>
            </w:r>
            <w:r w:rsidR="000E1B9F">
              <w:rPr>
                <w:rFonts w:ascii="Arial" w:hAnsi="Arial"/>
                <w:sz w:val="20"/>
                <w:szCs w:val="20"/>
              </w:rPr>
              <w:t>gemakshalve</w:t>
            </w:r>
            <w:r w:rsidR="007472B2">
              <w:rPr>
                <w:rFonts w:ascii="Arial" w:hAnsi="Arial"/>
                <w:sz w:val="20"/>
                <w:szCs w:val="20"/>
              </w:rPr>
              <w:t xml:space="preserve"> </w:t>
            </w:r>
            <w:r w:rsidR="00413E55">
              <w:rPr>
                <w:rFonts w:ascii="Arial" w:hAnsi="Arial"/>
                <w:sz w:val="20"/>
                <w:szCs w:val="20"/>
              </w:rPr>
              <w:t>aanhaken</w:t>
            </w:r>
            <w:r w:rsidR="007472B2">
              <w:rPr>
                <w:rFonts w:ascii="Arial" w:hAnsi="Arial"/>
                <w:sz w:val="20"/>
                <w:szCs w:val="20"/>
              </w:rPr>
              <w:t xml:space="preserve">. </w:t>
            </w:r>
            <w:r w:rsidR="00413E55">
              <w:rPr>
                <w:rFonts w:ascii="Arial" w:hAnsi="Arial"/>
                <w:sz w:val="20"/>
                <w:szCs w:val="20"/>
              </w:rPr>
              <w:t xml:space="preserve">Het vermengen van deze </w:t>
            </w:r>
            <w:r w:rsidR="000E1B9F">
              <w:rPr>
                <w:rFonts w:ascii="Arial" w:hAnsi="Arial"/>
                <w:sz w:val="20"/>
                <w:szCs w:val="20"/>
              </w:rPr>
              <w:t xml:space="preserve">twee </w:t>
            </w:r>
            <w:r w:rsidR="00413E55">
              <w:rPr>
                <w:rFonts w:ascii="Arial" w:hAnsi="Arial"/>
                <w:sz w:val="20"/>
                <w:szCs w:val="20"/>
              </w:rPr>
              <w:t xml:space="preserve">groepen leidt tot onduidelijkheid en </w:t>
            </w:r>
            <w:r w:rsidR="00DB7349">
              <w:rPr>
                <w:rFonts w:ascii="Arial" w:hAnsi="Arial"/>
                <w:sz w:val="20"/>
                <w:szCs w:val="20"/>
              </w:rPr>
              <w:t>onrust</w:t>
            </w:r>
            <w:r w:rsidR="007472B2">
              <w:rPr>
                <w:rFonts w:ascii="Arial" w:hAnsi="Arial"/>
                <w:sz w:val="20"/>
                <w:szCs w:val="20"/>
              </w:rPr>
              <w:t xml:space="preserve"> omdat er hierdoor te snel gereden wordt</w:t>
            </w:r>
            <w:r w:rsidR="00413E55">
              <w:rPr>
                <w:rFonts w:ascii="Arial" w:hAnsi="Arial"/>
                <w:sz w:val="20"/>
                <w:szCs w:val="20"/>
              </w:rPr>
              <w:t>. Jannes Nijland geeft aan dat hij het aankomend seizoen voor een meer stabiele groep 33 wil gaan zorgen, die ook duidelijk</w:t>
            </w:r>
            <w:r w:rsidR="007472B2">
              <w:rPr>
                <w:rFonts w:ascii="Arial" w:hAnsi="Arial"/>
                <w:sz w:val="20"/>
                <w:szCs w:val="20"/>
              </w:rPr>
              <w:t>er</w:t>
            </w:r>
            <w:r w:rsidR="00413E55">
              <w:rPr>
                <w:rFonts w:ascii="Arial" w:hAnsi="Arial"/>
                <w:sz w:val="20"/>
                <w:szCs w:val="20"/>
              </w:rPr>
              <w:t xml:space="preserve"> een eigen plan trekt. </w:t>
            </w:r>
            <w:r w:rsidR="00DB7349">
              <w:rPr>
                <w:rFonts w:ascii="Arial" w:hAnsi="Arial"/>
                <w:sz w:val="20"/>
                <w:szCs w:val="20"/>
              </w:rPr>
              <w:t xml:space="preserve">Hij zal zich ervoor inzetten om groep 33 uit te breiden. </w:t>
            </w:r>
            <w:r w:rsidR="00413E55">
              <w:rPr>
                <w:rFonts w:ascii="Arial" w:hAnsi="Arial"/>
                <w:sz w:val="20"/>
                <w:szCs w:val="20"/>
              </w:rPr>
              <w:t>Het</w:t>
            </w:r>
            <w:r w:rsidR="00DB7349">
              <w:rPr>
                <w:rFonts w:ascii="Arial" w:hAnsi="Arial"/>
                <w:sz w:val="20"/>
                <w:szCs w:val="20"/>
              </w:rPr>
              <w:t xml:space="preserve"> punt</w:t>
            </w:r>
            <w:r w:rsidR="00413E55">
              <w:rPr>
                <w:rFonts w:ascii="Arial" w:hAnsi="Arial"/>
                <w:sz w:val="20"/>
                <w:szCs w:val="20"/>
              </w:rPr>
              <w:t xml:space="preserve"> zal niet meteen opgelost zijn, maar het </w:t>
            </w:r>
            <w:r w:rsidR="00DB7349">
              <w:rPr>
                <w:rFonts w:ascii="Arial" w:hAnsi="Arial"/>
                <w:sz w:val="20"/>
                <w:szCs w:val="20"/>
              </w:rPr>
              <w:t xml:space="preserve">heeft wel </w:t>
            </w:r>
            <w:r w:rsidR="00641CC2">
              <w:rPr>
                <w:rFonts w:ascii="Arial" w:hAnsi="Arial"/>
                <w:sz w:val="20"/>
                <w:szCs w:val="20"/>
              </w:rPr>
              <w:t>de</w:t>
            </w:r>
            <w:r w:rsidR="00DB7349">
              <w:rPr>
                <w:rFonts w:ascii="Arial" w:hAnsi="Arial"/>
                <w:sz w:val="20"/>
                <w:szCs w:val="20"/>
              </w:rPr>
              <w:t xml:space="preserve"> aandacht</w:t>
            </w:r>
            <w:r w:rsidR="00413E55">
              <w:rPr>
                <w:rFonts w:ascii="Arial" w:hAnsi="Arial"/>
                <w:sz w:val="20"/>
                <w:szCs w:val="20"/>
              </w:rPr>
              <w:t xml:space="preserve">. </w:t>
            </w:r>
          </w:p>
          <w:p w14:paraId="7443FBA0" w14:textId="49CFC091" w:rsidR="00413E55" w:rsidRDefault="00413E55" w:rsidP="00240B1E">
            <w:pPr>
              <w:rPr>
                <w:rFonts w:ascii="Arial" w:hAnsi="Arial"/>
                <w:sz w:val="20"/>
                <w:szCs w:val="20"/>
              </w:rPr>
            </w:pPr>
            <w:r>
              <w:rPr>
                <w:rFonts w:ascii="Arial" w:hAnsi="Arial"/>
                <w:sz w:val="20"/>
                <w:szCs w:val="20"/>
              </w:rPr>
              <w:t xml:space="preserve">Geconcludeerd wordt dat </w:t>
            </w:r>
            <w:r w:rsidR="00DB7349">
              <w:rPr>
                <w:rFonts w:ascii="Arial" w:hAnsi="Arial"/>
                <w:sz w:val="20"/>
                <w:szCs w:val="20"/>
              </w:rPr>
              <w:t>de vier snelheidsgroepen die er zijn zich moeten houden aan de afgesproken gemiddelde snelheid. Het helpt daarbij</w:t>
            </w:r>
            <w:r>
              <w:rPr>
                <w:rFonts w:ascii="Arial" w:hAnsi="Arial"/>
                <w:sz w:val="20"/>
                <w:szCs w:val="20"/>
              </w:rPr>
              <w:t xml:space="preserve"> om van tevoren per groep bekend te </w:t>
            </w:r>
            <w:r w:rsidR="00DB7349">
              <w:rPr>
                <w:rFonts w:ascii="Arial" w:hAnsi="Arial"/>
                <w:sz w:val="20"/>
                <w:szCs w:val="20"/>
              </w:rPr>
              <w:t>m</w:t>
            </w:r>
            <w:r>
              <w:rPr>
                <w:rFonts w:ascii="Arial" w:hAnsi="Arial"/>
                <w:sz w:val="20"/>
                <w:szCs w:val="20"/>
              </w:rPr>
              <w:t xml:space="preserve">aken waar de route heen gaat, dit geeft </w:t>
            </w:r>
            <w:r w:rsidR="00DB7349">
              <w:rPr>
                <w:rFonts w:ascii="Arial" w:hAnsi="Arial"/>
                <w:sz w:val="20"/>
                <w:szCs w:val="20"/>
              </w:rPr>
              <w:t>duidelijkheid en rust. Ook vlak voor de rit kunnen de afspraken nog een keer herhaald worden, waarbij met name de maximale snelheid duidelijk moet zijn. Dat is niet alleen een taak voor de wegkapiteins, maar voor alle deelnemers in de groep.</w:t>
            </w:r>
          </w:p>
          <w:p w14:paraId="2CC2B9AD" w14:textId="0CA79C56" w:rsidR="00A74E3F" w:rsidRDefault="00DB7349" w:rsidP="00240B1E">
            <w:pPr>
              <w:rPr>
                <w:rFonts w:ascii="Arial" w:hAnsi="Arial"/>
                <w:sz w:val="20"/>
                <w:szCs w:val="20"/>
              </w:rPr>
            </w:pPr>
            <w:r>
              <w:rPr>
                <w:rFonts w:ascii="Arial" w:hAnsi="Arial"/>
                <w:sz w:val="20"/>
                <w:szCs w:val="20"/>
              </w:rPr>
              <w:t xml:space="preserve">Ward geeft als suggestie mee dat er in de toekomst door de leden wellicht </w:t>
            </w:r>
            <w:r w:rsidR="00641CC2">
              <w:rPr>
                <w:rFonts w:ascii="Arial" w:hAnsi="Arial"/>
                <w:sz w:val="20"/>
                <w:szCs w:val="20"/>
              </w:rPr>
              <w:t>een duidelijke keuze gemaakt moet worden</w:t>
            </w:r>
            <w:r>
              <w:rPr>
                <w:rFonts w:ascii="Arial" w:hAnsi="Arial"/>
                <w:sz w:val="20"/>
                <w:szCs w:val="20"/>
              </w:rPr>
              <w:t xml:space="preserve"> voor een bepaalde </w:t>
            </w:r>
            <w:r w:rsidR="00641CC2">
              <w:rPr>
                <w:rFonts w:ascii="Arial" w:hAnsi="Arial"/>
                <w:sz w:val="20"/>
                <w:szCs w:val="20"/>
              </w:rPr>
              <w:t>snelheids</w:t>
            </w:r>
            <w:r>
              <w:rPr>
                <w:rFonts w:ascii="Arial" w:hAnsi="Arial"/>
                <w:sz w:val="20"/>
                <w:szCs w:val="20"/>
              </w:rPr>
              <w:t xml:space="preserve">groep. Je ziet dan alleen nog de informatie die in jouw eigen groep gedeeld wordt. Op die manier ontstaan groepen met vaste deelnemers die met elkaar duidelijke afspraken maken. </w:t>
            </w:r>
            <w:r w:rsidR="00641CC2">
              <w:rPr>
                <w:rFonts w:ascii="Arial" w:hAnsi="Arial"/>
                <w:sz w:val="20"/>
                <w:szCs w:val="20"/>
              </w:rPr>
              <w:t>Daar komt uit de zaal de reactie op dat dit niet aansluit bij de wens van veel leden: de ene keer heb je zin om harder te fietsen dan de andere keer. Jeroen rond deze discussie af: het blijft een belangrijk aandachtspunt.</w:t>
            </w:r>
          </w:p>
          <w:p w14:paraId="676FED12" w14:textId="77777777" w:rsidR="00641CC2" w:rsidRDefault="00641CC2" w:rsidP="00240B1E">
            <w:pPr>
              <w:rPr>
                <w:rFonts w:ascii="Arial" w:hAnsi="Arial"/>
                <w:sz w:val="20"/>
                <w:szCs w:val="20"/>
              </w:rPr>
            </w:pPr>
          </w:p>
          <w:p w14:paraId="27773B2E" w14:textId="4DA9B730" w:rsidR="00A74E3F" w:rsidRDefault="00A74E3F" w:rsidP="00641CC2">
            <w:pPr>
              <w:rPr>
                <w:rFonts w:ascii="Arial" w:hAnsi="Arial"/>
                <w:sz w:val="20"/>
                <w:szCs w:val="20"/>
              </w:rPr>
            </w:pPr>
            <w:r>
              <w:rPr>
                <w:rFonts w:ascii="Arial" w:hAnsi="Arial"/>
                <w:sz w:val="20"/>
                <w:szCs w:val="20"/>
              </w:rPr>
              <w:t>Eva</w:t>
            </w:r>
            <w:r w:rsidR="00641CC2">
              <w:rPr>
                <w:rFonts w:ascii="Arial" w:hAnsi="Arial"/>
                <w:sz w:val="20"/>
                <w:szCs w:val="20"/>
              </w:rPr>
              <w:t xml:space="preserve"> </w:t>
            </w:r>
            <w:r w:rsidR="00B74283">
              <w:rPr>
                <w:rFonts w:ascii="Arial" w:hAnsi="Arial"/>
                <w:sz w:val="20"/>
                <w:szCs w:val="20"/>
              </w:rPr>
              <w:t xml:space="preserve">Fokker </w:t>
            </w:r>
            <w:r w:rsidR="00641CC2">
              <w:rPr>
                <w:rFonts w:ascii="Arial" w:hAnsi="Arial"/>
                <w:sz w:val="20"/>
                <w:szCs w:val="20"/>
              </w:rPr>
              <w:t xml:space="preserve">vraagt waarom er geen losse damesshirts (bij) te bestellen zijn? Erik Luttik zal bij </w:t>
            </w:r>
            <w:r w:rsidR="000E1B9F">
              <w:rPr>
                <w:rFonts w:ascii="Arial" w:hAnsi="Arial"/>
                <w:sz w:val="20"/>
                <w:szCs w:val="20"/>
              </w:rPr>
              <w:t>de leverancier (</w:t>
            </w:r>
            <w:r w:rsidR="00641CC2">
              <w:rPr>
                <w:rFonts w:ascii="Arial" w:hAnsi="Arial"/>
                <w:sz w:val="20"/>
                <w:szCs w:val="20"/>
              </w:rPr>
              <w:t>Bioracer</w:t>
            </w:r>
            <w:r w:rsidR="000E1B9F">
              <w:rPr>
                <w:rFonts w:ascii="Arial" w:hAnsi="Arial"/>
                <w:sz w:val="20"/>
                <w:szCs w:val="20"/>
              </w:rPr>
              <w:t>)</w:t>
            </w:r>
            <w:r w:rsidR="00641CC2">
              <w:rPr>
                <w:rFonts w:ascii="Arial" w:hAnsi="Arial"/>
                <w:sz w:val="20"/>
                <w:szCs w:val="20"/>
              </w:rPr>
              <w:t xml:space="preserve"> navraag doen naar de mogelijkheden. </w:t>
            </w:r>
          </w:p>
          <w:p w14:paraId="4E99F9F0" w14:textId="04163F96" w:rsidR="00641CC2" w:rsidRDefault="00641CC2" w:rsidP="00641CC2">
            <w:pPr>
              <w:rPr>
                <w:rFonts w:ascii="Arial" w:hAnsi="Arial"/>
                <w:sz w:val="20"/>
                <w:szCs w:val="20"/>
              </w:rPr>
            </w:pPr>
          </w:p>
          <w:p w14:paraId="39CB6676" w14:textId="397BCE5F" w:rsidR="00A74E3F" w:rsidRDefault="00A74E3F" w:rsidP="00240B1E">
            <w:pPr>
              <w:rPr>
                <w:rFonts w:ascii="Arial" w:hAnsi="Arial"/>
                <w:sz w:val="20"/>
                <w:szCs w:val="20"/>
              </w:rPr>
            </w:pPr>
            <w:r>
              <w:rPr>
                <w:rFonts w:ascii="Arial" w:hAnsi="Arial"/>
                <w:sz w:val="20"/>
                <w:szCs w:val="20"/>
              </w:rPr>
              <w:t>Dick de Jong</w:t>
            </w:r>
            <w:r w:rsidR="00641CC2">
              <w:rPr>
                <w:rFonts w:ascii="Arial" w:hAnsi="Arial"/>
                <w:sz w:val="20"/>
                <w:szCs w:val="20"/>
              </w:rPr>
              <w:t xml:space="preserve"> doet navraag naar de lijst met leden op </w:t>
            </w:r>
            <w:r w:rsidR="00B74283">
              <w:rPr>
                <w:rFonts w:ascii="Arial" w:hAnsi="Arial"/>
                <w:sz w:val="20"/>
                <w:szCs w:val="20"/>
              </w:rPr>
              <w:t xml:space="preserve">de </w:t>
            </w:r>
            <w:r w:rsidR="00641CC2">
              <w:rPr>
                <w:rFonts w:ascii="Arial" w:hAnsi="Arial"/>
                <w:sz w:val="20"/>
                <w:szCs w:val="20"/>
              </w:rPr>
              <w:t>Strava</w:t>
            </w:r>
            <w:r w:rsidR="00B74283">
              <w:rPr>
                <w:rFonts w:ascii="Arial" w:hAnsi="Arial"/>
                <w:sz w:val="20"/>
                <w:szCs w:val="20"/>
              </w:rPr>
              <w:t xml:space="preserve"> WTC Maarssen clubsite. Machiel geeft aan dat hij deze recent gecheckt heeft met de ledenlijst en deze nu actueel is. </w:t>
            </w:r>
          </w:p>
          <w:p w14:paraId="5DA8F437" w14:textId="35ADDCCA" w:rsidR="00B74283" w:rsidRDefault="00B74283" w:rsidP="00240B1E">
            <w:pPr>
              <w:rPr>
                <w:rFonts w:ascii="Arial" w:hAnsi="Arial"/>
                <w:sz w:val="20"/>
                <w:szCs w:val="20"/>
              </w:rPr>
            </w:pPr>
          </w:p>
          <w:p w14:paraId="69FC000E" w14:textId="26A3A389" w:rsidR="00B74283" w:rsidRDefault="00B74283" w:rsidP="00240B1E">
            <w:pPr>
              <w:rPr>
                <w:rFonts w:ascii="Arial" w:hAnsi="Arial"/>
                <w:sz w:val="20"/>
                <w:szCs w:val="20"/>
              </w:rPr>
            </w:pPr>
            <w:r>
              <w:rPr>
                <w:rFonts w:ascii="Arial" w:hAnsi="Arial"/>
                <w:sz w:val="20"/>
                <w:szCs w:val="20"/>
              </w:rPr>
              <w:t>Herman Eijgelshoven vraagt aandacht voor het tijdig doorgeven van adreswijzigingen.</w:t>
            </w:r>
          </w:p>
          <w:p w14:paraId="6EC57624" w14:textId="285225D6" w:rsidR="00B74283" w:rsidRDefault="00B74283" w:rsidP="00240B1E">
            <w:pPr>
              <w:rPr>
                <w:rFonts w:ascii="Arial" w:hAnsi="Arial"/>
                <w:sz w:val="20"/>
                <w:szCs w:val="20"/>
              </w:rPr>
            </w:pPr>
          </w:p>
          <w:p w14:paraId="301E431F" w14:textId="5D80FC76" w:rsidR="00A74E3F" w:rsidRDefault="00B74283" w:rsidP="00240B1E">
            <w:pPr>
              <w:rPr>
                <w:rFonts w:ascii="Arial" w:hAnsi="Arial"/>
                <w:sz w:val="20"/>
                <w:szCs w:val="20"/>
              </w:rPr>
            </w:pPr>
            <w:r>
              <w:rPr>
                <w:rFonts w:ascii="Arial" w:hAnsi="Arial"/>
                <w:sz w:val="20"/>
                <w:szCs w:val="20"/>
              </w:rPr>
              <w:t xml:space="preserve">Gevraagd wordt naar het beleid van de club als het gaat om het verkrijgen van nieuwe leden. Jeroen geeft aan dat er geen actief beleid is om nieuwe leden te werven. We proberen het huidige ledenaantal op pijl te houden. De eerder genoemde </w:t>
            </w:r>
            <w:r w:rsidR="007D5609">
              <w:rPr>
                <w:rFonts w:ascii="Arial" w:hAnsi="Arial"/>
                <w:sz w:val="20"/>
                <w:szCs w:val="20"/>
              </w:rPr>
              <w:t>introductie</w:t>
            </w:r>
            <w:r>
              <w:rPr>
                <w:rFonts w:ascii="Arial" w:hAnsi="Arial"/>
                <w:sz w:val="20"/>
                <w:szCs w:val="20"/>
              </w:rPr>
              <w:t xml:space="preserve">training van René van Hees draagt bij aan bekendheid en vindbaarheid van nieuwe leden. Dat geldt ook voor de website. Dit wordt gezien als mooie bijkomstigheid, maar beide zijn niet primair bedoeld om nieuwe leden te werven. </w:t>
            </w:r>
            <w:r w:rsidR="00A74E3F">
              <w:rPr>
                <w:rFonts w:ascii="Arial" w:hAnsi="Arial"/>
                <w:sz w:val="20"/>
                <w:szCs w:val="20"/>
              </w:rPr>
              <w:t xml:space="preserve"> </w:t>
            </w:r>
          </w:p>
          <w:p w14:paraId="6E8DACE6" w14:textId="77777777" w:rsidR="00B74283" w:rsidRDefault="00B74283" w:rsidP="00240B1E">
            <w:pPr>
              <w:rPr>
                <w:rFonts w:ascii="Arial" w:hAnsi="Arial"/>
                <w:sz w:val="20"/>
                <w:szCs w:val="20"/>
              </w:rPr>
            </w:pPr>
          </w:p>
          <w:p w14:paraId="0A56DD37" w14:textId="2F9CE2C5" w:rsidR="00CA1108" w:rsidRPr="00123804" w:rsidRDefault="00B74283" w:rsidP="00240B1E">
            <w:pPr>
              <w:rPr>
                <w:rFonts w:ascii="Arial" w:hAnsi="Arial"/>
                <w:sz w:val="20"/>
                <w:szCs w:val="20"/>
              </w:rPr>
            </w:pPr>
            <w:r>
              <w:rPr>
                <w:rFonts w:ascii="Arial" w:hAnsi="Arial"/>
                <w:sz w:val="20"/>
                <w:szCs w:val="20"/>
              </w:rPr>
              <w:t xml:space="preserve">Jeroen geeft aan dat </w:t>
            </w:r>
            <w:r w:rsidR="00A73776">
              <w:rPr>
                <w:rFonts w:ascii="Arial" w:hAnsi="Arial"/>
                <w:sz w:val="20"/>
                <w:szCs w:val="20"/>
              </w:rPr>
              <w:t xml:space="preserve">Hans Bergman </w:t>
            </w:r>
            <w:r>
              <w:rPr>
                <w:rFonts w:ascii="Arial" w:hAnsi="Arial"/>
                <w:sz w:val="20"/>
                <w:szCs w:val="20"/>
              </w:rPr>
              <w:t xml:space="preserve">in een email aan het bestuur voorstelt om een nieuwe Whatsapp groep op te richten voor </w:t>
            </w:r>
            <w:r w:rsidR="001C6713">
              <w:rPr>
                <w:rFonts w:ascii="Arial" w:hAnsi="Arial"/>
                <w:sz w:val="20"/>
                <w:szCs w:val="20"/>
              </w:rPr>
              <w:t>f</w:t>
            </w:r>
            <w:r w:rsidR="001C6713" w:rsidRPr="001C6713">
              <w:rPr>
                <w:rFonts w:ascii="Arial" w:hAnsi="Arial"/>
                <w:sz w:val="20"/>
                <w:szCs w:val="20"/>
              </w:rPr>
              <w:t>ietstechniek</w:t>
            </w:r>
            <w:r w:rsidR="001C6713" w:rsidRPr="001C6713">
              <w:rPr>
                <w:rFonts w:ascii="Arial" w:hAnsi="Arial"/>
                <w:sz w:val="20"/>
                <w:szCs w:val="20"/>
              </w:rPr>
              <w:t xml:space="preserve"> (</w:t>
            </w:r>
            <w:r w:rsidR="001C6713">
              <w:rPr>
                <w:rFonts w:ascii="Arial" w:hAnsi="Arial"/>
                <w:sz w:val="20"/>
                <w:szCs w:val="20"/>
              </w:rPr>
              <w:t>inclusief</w:t>
            </w:r>
            <w:r w:rsidR="001C6713" w:rsidRPr="001C6713">
              <w:rPr>
                <w:rFonts w:ascii="Arial" w:hAnsi="Arial"/>
                <w:sz w:val="20"/>
                <w:szCs w:val="20"/>
              </w:rPr>
              <w:t xml:space="preserve"> vraag</w:t>
            </w:r>
            <w:r w:rsidR="001C6713">
              <w:rPr>
                <w:rFonts w:ascii="Arial" w:hAnsi="Arial"/>
                <w:sz w:val="20"/>
                <w:szCs w:val="20"/>
              </w:rPr>
              <w:t xml:space="preserve"> en </w:t>
            </w:r>
            <w:r w:rsidR="001C6713" w:rsidRPr="001C6713">
              <w:rPr>
                <w:rFonts w:ascii="Arial" w:hAnsi="Arial"/>
                <w:sz w:val="20"/>
                <w:szCs w:val="20"/>
              </w:rPr>
              <w:t>aanbod)</w:t>
            </w:r>
            <w:r w:rsidR="001C6713">
              <w:rPr>
                <w:rFonts w:ascii="Arial" w:hAnsi="Arial"/>
                <w:sz w:val="20"/>
                <w:szCs w:val="20"/>
              </w:rPr>
              <w:t xml:space="preserve">. De aanwezigen vinden dit een goed idee. </w:t>
            </w:r>
            <w:r w:rsidR="00CA1108" w:rsidRPr="00123804">
              <w:rPr>
                <w:rFonts w:ascii="Arial" w:hAnsi="Arial"/>
                <w:sz w:val="20"/>
                <w:szCs w:val="20"/>
              </w:rPr>
              <w:br/>
              <w:t xml:space="preserve"> </w:t>
            </w:r>
            <w:r w:rsidR="00CA1108" w:rsidRPr="00123804">
              <w:rPr>
                <w:rFonts w:ascii="Arial" w:hAnsi="Arial"/>
                <w:sz w:val="20"/>
                <w:szCs w:val="20"/>
              </w:rPr>
              <w:br/>
              <w:t xml:space="preserve">Om </w:t>
            </w:r>
            <w:r w:rsidR="001C6713">
              <w:rPr>
                <w:rFonts w:ascii="Arial" w:hAnsi="Arial"/>
                <w:sz w:val="20"/>
                <w:szCs w:val="20"/>
              </w:rPr>
              <w:t>21.10</w:t>
            </w:r>
            <w:r w:rsidR="008331E4">
              <w:rPr>
                <w:rFonts w:ascii="Arial" w:hAnsi="Arial"/>
                <w:sz w:val="20"/>
                <w:szCs w:val="20"/>
              </w:rPr>
              <w:t xml:space="preserve"> </w:t>
            </w:r>
            <w:r w:rsidR="00CA1108" w:rsidRPr="00123804">
              <w:rPr>
                <w:rFonts w:ascii="Arial" w:hAnsi="Arial"/>
                <w:sz w:val="20"/>
                <w:szCs w:val="20"/>
              </w:rPr>
              <w:t>uur sluit Jeroen de vergadering en bedankt een ieder voor zijn/haar deelname.</w:t>
            </w:r>
          </w:p>
          <w:p w14:paraId="41713D87" w14:textId="77777777" w:rsidR="00CA1108" w:rsidRPr="005419B6" w:rsidRDefault="00CA1108" w:rsidP="00240B1E">
            <w:pPr>
              <w:rPr>
                <w:rFonts w:ascii="Arial" w:hAnsi="Arial"/>
                <w:b/>
                <w:sz w:val="20"/>
                <w:szCs w:val="20"/>
              </w:rPr>
            </w:pPr>
          </w:p>
        </w:tc>
      </w:tr>
    </w:tbl>
    <w:p w14:paraId="2D2C9959" w14:textId="5EC2F3AA" w:rsidR="00CA1108" w:rsidRDefault="00CA1108" w:rsidP="00CA1108">
      <w:pPr>
        <w:jc w:val="right"/>
        <w:rPr>
          <w:rFonts w:ascii="Arial" w:hAnsi="Arial"/>
          <w:sz w:val="20"/>
          <w:szCs w:val="20"/>
        </w:rPr>
      </w:pPr>
    </w:p>
    <w:p w14:paraId="2303B67D" w14:textId="77777777" w:rsidR="00CA1108" w:rsidRDefault="00CA1108" w:rsidP="00CA1108">
      <w:pPr>
        <w:rPr>
          <w:rFonts w:ascii="Arial" w:hAnsi="Arial"/>
          <w:sz w:val="20"/>
          <w:szCs w:val="20"/>
        </w:rPr>
      </w:pPr>
    </w:p>
    <w:p w14:paraId="607C9401" w14:textId="77777777" w:rsidR="00CA1108" w:rsidRDefault="00CA1108" w:rsidP="00CA1108">
      <w:pPr>
        <w:rPr>
          <w:rFonts w:ascii="Arial" w:hAnsi="Arial"/>
          <w:sz w:val="20"/>
          <w:szCs w:val="20"/>
        </w:rPr>
      </w:pPr>
    </w:p>
    <w:p w14:paraId="2646C5DA" w14:textId="77777777" w:rsidR="00CA1108" w:rsidRDefault="00CA1108" w:rsidP="00CA1108"/>
    <w:p w14:paraId="6892F286" w14:textId="77777777" w:rsidR="00CA1108" w:rsidRDefault="00CA1108"/>
    <w:sectPr w:rsidR="00CA110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1D2D" w14:textId="77777777" w:rsidR="00C35852" w:rsidRDefault="00C35852" w:rsidP="00CA1108">
      <w:r>
        <w:separator/>
      </w:r>
    </w:p>
  </w:endnote>
  <w:endnote w:type="continuationSeparator" w:id="0">
    <w:p w14:paraId="4B79D797" w14:textId="77777777" w:rsidR="00C35852" w:rsidRDefault="00C35852" w:rsidP="00CA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48E5" w14:textId="77777777" w:rsidR="00C35852" w:rsidRDefault="00C35852" w:rsidP="00CA1108">
      <w:r>
        <w:separator/>
      </w:r>
    </w:p>
  </w:footnote>
  <w:footnote w:type="continuationSeparator" w:id="0">
    <w:p w14:paraId="7247E5F9" w14:textId="77777777" w:rsidR="00C35852" w:rsidRDefault="00C35852" w:rsidP="00CA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8F1B" w14:textId="415D4A46" w:rsidR="00CA1108" w:rsidRDefault="00CA1108" w:rsidP="00CA1108">
    <w:pPr>
      <w:pStyle w:val="Koptekst"/>
      <w:jc w:val="right"/>
    </w:pPr>
    <w:r>
      <w:rPr>
        <w:noProof/>
      </w:rPr>
      <w:drawing>
        <wp:anchor distT="0" distB="0" distL="114300" distR="114300" simplePos="0" relativeHeight="251659264" behindDoc="1" locked="0" layoutInCell="1" allowOverlap="1" wp14:anchorId="4D062772" wp14:editId="5CC6BD0C">
          <wp:simplePos x="0" y="0"/>
          <wp:positionH relativeFrom="margin">
            <wp:posOffset>-358726</wp:posOffset>
          </wp:positionH>
          <wp:positionV relativeFrom="paragraph">
            <wp:posOffset>442497</wp:posOffset>
          </wp:positionV>
          <wp:extent cx="386080" cy="252095"/>
          <wp:effectExtent l="0" t="0" r="0" b="0"/>
          <wp:wrapTight wrapText="bothSides">
            <wp:wrapPolygon edited="0">
              <wp:start x="8526" y="0"/>
              <wp:lineTo x="0" y="0"/>
              <wp:lineTo x="0" y="17955"/>
              <wp:lineTo x="3197" y="19587"/>
              <wp:lineTo x="19184" y="19587"/>
              <wp:lineTo x="20250" y="17955"/>
              <wp:lineTo x="20250" y="4897"/>
              <wp:lineTo x="18118" y="0"/>
              <wp:lineTo x="8526"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r="56133"/>
                  <a:stretch>
                    <a:fillRect/>
                  </a:stretch>
                </pic:blipFill>
                <pic:spPr bwMode="auto">
                  <a:xfrm>
                    <a:off x="0" y="0"/>
                    <a:ext cx="386080" cy="252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7FF">
      <w:rPr>
        <w:noProof/>
      </w:rPr>
      <w:drawing>
        <wp:inline distT="0" distB="0" distL="0" distR="0" wp14:anchorId="171B4CD1" wp14:editId="362598CD">
          <wp:extent cx="749276" cy="749276"/>
          <wp:effectExtent l="0" t="0" r="0" b="0"/>
          <wp:docPr id="1" name="Afbeelding 6">
            <a:extLst xmlns:a="http://schemas.openxmlformats.org/drawingml/2006/main">
              <a:ext uri="{FF2B5EF4-FFF2-40B4-BE49-F238E27FC236}">
                <a16:creationId xmlns:a16="http://schemas.microsoft.com/office/drawing/2014/main" id="{FB7444A4-DF4C-701D-DC48-A93A5A4917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FB7444A4-DF4C-701D-DC48-A93A5A491706}"/>
                      </a:ext>
                    </a:extLst>
                  </pic:cNvPr>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71798" cy="771798"/>
                  </a:xfrm>
                  <a:prstGeom prst="rect">
                    <a:avLst/>
                  </a:prstGeom>
                </pic:spPr>
              </pic:pic>
            </a:graphicData>
          </a:graphic>
        </wp:inline>
      </w:drawing>
    </w:r>
  </w:p>
  <w:p w14:paraId="32F74196" w14:textId="77777777" w:rsidR="006707FF" w:rsidRDefault="006707FF" w:rsidP="00CA110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74FF"/>
    <w:multiLevelType w:val="hybridMultilevel"/>
    <w:tmpl w:val="470ADBE0"/>
    <w:lvl w:ilvl="0" w:tplc="A01AAE40">
      <w:start w:val="1"/>
      <w:numFmt w:val="bullet"/>
      <w:lvlText w:val="•"/>
      <w:lvlJc w:val="left"/>
      <w:pPr>
        <w:tabs>
          <w:tab w:val="num" w:pos="720"/>
        </w:tabs>
        <w:ind w:left="720" w:hanging="360"/>
      </w:pPr>
      <w:rPr>
        <w:rFonts w:ascii="Arial" w:hAnsi="Arial" w:hint="default"/>
      </w:rPr>
    </w:lvl>
    <w:lvl w:ilvl="1" w:tplc="46BAACA2">
      <w:numFmt w:val="bullet"/>
      <w:lvlText w:val="•"/>
      <w:lvlJc w:val="left"/>
      <w:pPr>
        <w:tabs>
          <w:tab w:val="num" w:pos="1440"/>
        </w:tabs>
        <w:ind w:left="1440" w:hanging="360"/>
      </w:pPr>
      <w:rPr>
        <w:rFonts w:ascii="Arial" w:hAnsi="Arial" w:hint="default"/>
      </w:rPr>
    </w:lvl>
    <w:lvl w:ilvl="2" w:tplc="38D6EF08" w:tentative="1">
      <w:start w:val="1"/>
      <w:numFmt w:val="bullet"/>
      <w:lvlText w:val="•"/>
      <w:lvlJc w:val="left"/>
      <w:pPr>
        <w:tabs>
          <w:tab w:val="num" w:pos="2160"/>
        </w:tabs>
        <w:ind w:left="2160" w:hanging="360"/>
      </w:pPr>
      <w:rPr>
        <w:rFonts w:ascii="Arial" w:hAnsi="Arial" w:hint="default"/>
      </w:rPr>
    </w:lvl>
    <w:lvl w:ilvl="3" w:tplc="9B58F0E0" w:tentative="1">
      <w:start w:val="1"/>
      <w:numFmt w:val="bullet"/>
      <w:lvlText w:val="•"/>
      <w:lvlJc w:val="left"/>
      <w:pPr>
        <w:tabs>
          <w:tab w:val="num" w:pos="2880"/>
        </w:tabs>
        <w:ind w:left="2880" w:hanging="360"/>
      </w:pPr>
      <w:rPr>
        <w:rFonts w:ascii="Arial" w:hAnsi="Arial" w:hint="default"/>
      </w:rPr>
    </w:lvl>
    <w:lvl w:ilvl="4" w:tplc="7016778E" w:tentative="1">
      <w:start w:val="1"/>
      <w:numFmt w:val="bullet"/>
      <w:lvlText w:val="•"/>
      <w:lvlJc w:val="left"/>
      <w:pPr>
        <w:tabs>
          <w:tab w:val="num" w:pos="3600"/>
        </w:tabs>
        <w:ind w:left="3600" w:hanging="360"/>
      </w:pPr>
      <w:rPr>
        <w:rFonts w:ascii="Arial" w:hAnsi="Arial" w:hint="default"/>
      </w:rPr>
    </w:lvl>
    <w:lvl w:ilvl="5" w:tplc="195C439C" w:tentative="1">
      <w:start w:val="1"/>
      <w:numFmt w:val="bullet"/>
      <w:lvlText w:val="•"/>
      <w:lvlJc w:val="left"/>
      <w:pPr>
        <w:tabs>
          <w:tab w:val="num" w:pos="4320"/>
        </w:tabs>
        <w:ind w:left="4320" w:hanging="360"/>
      </w:pPr>
      <w:rPr>
        <w:rFonts w:ascii="Arial" w:hAnsi="Arial" w:hint="default"/>
      </w:rPr>
    </w:lvl>
    <w:lvl w:ilvl="6" w:tplc="24703DB2" w:tentative="1">
      <w:start w:val="1"/>
      <w:numFmt w:val="bullet"/>
      <w:lvlText w:val="•"/>
      <w:lvlJc w:val="left"/>
      <w:pPr>
        <w:tabs>
          <w:tab w:val="num" w:pos="5040"/>
        </w:tabs>
        <w:ind w:left="5040" w:hanging="360"/>
      </w:pPr>
      <w:rPr>
        <w:rFonts w:ascii="Arial" w:hAnsi="Arial" w:hint="default"/>
      </w:rPr>
    </w:lvl>
    <w:lvl w:ilvl="7" w:tplc="6A62A676" w:tentative="1">
      <w:start w:val="1"/>
      <w:numFmt w:val="bullet"/>
      <w:lvlText w:val="•"/>
      <w:lvlJc w:val="left"/>
      <w:pPr>
        <w:tabs>
          <w:tab w:val="num" w:pos="5760"/>
        </w:tabs>
        <w:ind w:left="5760" w:hanging="360"/>
      </w:pPr>
      <w:rPr>
        <w:rFonts w:ascii="Arial" w:hAnsi="Arial" w:hint="default"/>
      </w:rPr>
    </w:lvl>
    <w:lvl w:ilvl="8" w:tplc="7018AA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9677A8"/>
    <w:multiLevelType w:val="hybridMultilevel"/>
    <w:tmpl w:val="7A8CE8F4"/>
    <w:lvl w:ilvl="0" w:tplc="983244A2">
      <w:start w:val="1"/>
      <w:numFmt w:val="bullet"/>
      <w:lvlText w:val="•"/>
      <w:lvlJc w:val="left"/>
      <w:pPr>
        <w:tabs>
          <w:tab w:val="num" w:pos="720"/>
        </w:tabs>
        <w:ind w:left="720" w:hanging="360"/>
      </w:pPr>
      <w:rPr>
        <w:rFonts w:ascii="Arial" w:hAnsi="Arial" w:hint="default"/>
      </w:rPr>
    </w:lvl>
    <w:lvl w:ilvl="1" w:tplc="5E22B6B0" w:tentative="1">
      <w:start w:val="1"/>
      <w:numFmt w:val="bullet"/>
      <w:lvlText w:val="•"/>
      <w:lvlJc w:val="left"/>
      <w:pPr>
        <w:tabs>
          <w:tab w:val="num" w:pos="1440"/>
        </w:tabs>
        <w:ind w:left="1440" w:hanging="360"/>
      </w:pPr>
      <w:rPr>
        <w:rFonts w:ascii="Arial" w:hAnsi="Arial" w:hint="default"/>
      </w:rPr>
    </w:lvl>
    <w:lvl w:ilvl="2" w:tplc="19120574" w:tentative="1">
      <w:start w:val="1"/>
      <w:numFmt w:val="bullet"/>
      <w:lvlText w:val="•"/>
      <w:lvlJc w:val="left"/>
      <w:pPr>
        <w:tabs>
          <w:tab w:val="num" w:pos="2160"/>
        </w:tabs>
        <w:ind w:left="2160" w:hanging="360"/>
      </w:pPr>
      <w:rPr>
        <w:rFonts w:ascii="Arial" w:hAnsi="Arial" w:hint="default"/>
      </w:rPr>
    </w:lvl>
    <w:lvl w:ilvl="3" w:tplc="7BB4145C" w:tentative="1">
      <w:start w:val="1"/>
      <w:numFmt w:val="bullet"/>
      <w:lvlText w:val="•"/>
      <w:lvlJc w:val="left"/>
      <w:pPr>
        <w:tabs>
          <w:tab w:val="num" w:pos="2880"/>
        </w:tabs>
        <w:ind w:left="2880" w:hanging="360"/>
      </w:pPr>
      <w:rPr>
        <w:rFonts w:ascii="Arial" w:hAnsi="Arial" w:hint="default"/>
      </w:rPr>
    </w:lvl>
    <w:lvl w:ilvl="4" w:tplc="902A43BC" w:tentative="1">
      <w:start w:val="1"/>
      <w:numFmt w:val="bullet"/>
      <w:lvlText w:val="•"/>
      <w:lvlJc w:val="left"/>
      <w:pPr>
        <w:tabs>
          <w:tab w:val="num" w:pos="3600"/>
        </w:tabs>
        <w:ind w:left="3600" w:hanging="360"/>
      </w:pPr>
      <w:rPr>
        <w:rFonts w:ascii="Arial" w:hAnsi="Arial" w:hint="default"/>
      </w:rPr>
    </w:lvl>
    <w:lvl w:ilvl="5" w:tplc="E1BC7FFA" w:tentative="1">
      <w:start w:val="1"/>
      <w:numFmt w:val="bullet"/>
      <w:lvlText w:val="•"/>
      <w:lvlJc w:val="left"/>
      <w:pPr>
        <w:tabs>
          <w:tab w:val="num" w:pos="4320"/>
        </w:tabs>
        <w:ind w:left="4320" w:hanging="360"/>
      </w:pPr>
      <w:rPr>
        <w:rFonts w:ascii="Arial" w:hAnsi="Arial" w:hint="default"/>
      </w:rPr>
    </w:lvl>
    <w:lvl w:ilvl="6" w:tplc="3984CE8A" w:tentative="1">
      <w:start w:val="1"/>
      <w:numFmt w:val="bullet"/>
      <w:lvlText w:val="•"/>
      <w:lvlJc w:val="left"/>
      <w:pPr>
        <w:tabs>
          <w:tab w:val="num" w:pos="5040"/>
        </w:tabs>
        <w:ind w:left="5040" w:hanging="360"/>
      </w:pPr>
      <w:rPr>
        <w:rFonts w:ascii="Arial" w:hAnsi="Arial" w:hint="default"/>
      </w:rPr>
    </w:lvl>
    <w:lvl w:ilvl="7" w:tplc="28D85220" w:tentative="1">
      <w:start w:val="1"/>
      <w:numFmt w:val="bullet"/>
      <w:lvlText w:val="•"/>
      <w:lvlJc w:val="left"/>
      <w:pPr>
        <w:tabs>
          <w:tab w:val="num" w:pos="5760"/>
        </w:tabs>
        <w:ind w:left="5760" w:hanging="360"/>
      </w:pPr>
      <w:rPr>
        <w:rFonts w:ascii="Arial" w:hAnsi="Arial" w:hint="default"/>
      </w:rPr>
    </w:lvl>
    <w:lvl w:ilvl="8" w:tplc="F356CB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B40BC1"/>
    <w:multiLevelType w:val="hybridMultilevel"/>
    <w:tmpl w:val="3BB87A30"/>
    <w:lvl w:ilvl="0" w:tplc="E856C894">
      <w:start w:val="1"/>
      <w:numFmt w:val="bullet"/>
      <w:lvlText w:val="•"/>
      <w:lvlJc w:val="left"/>
      <w:pPr>
        <w:tabs>
          <w:tab w:val="num" w:pos="720"/>
        </w:tabs>
        <w:ind w:left="720" w:hanging="360"/>
      </w:pPr>
      <w:rPr>
        <w:rFonts w:ascii="Arial" w:hAnsi="Arial" w:hint="default"/>
      </w:rPr>
    </w:lvl>
    <w:lvl w:ilvl="1" w:tplc="8E8E4356" w:tentative="1">
      <w:start w:val="1"/>
      <w:numFmt w:val="bullet"/>
      <w:lvlText w:val="•"/>
      <w:lvlJc w:val="left"/>
      <w:pPr>
        <w:tabs>
          <w:tab w:val="num" w:pos="1440"/>
        </w:tabs>
        <w:ind w:left="1440" w:hanging="360"/>
      </w:pPr>
      <w:rPr>
        <w:rFonts w:ascii="Arial" w:hAnsi="Arial" w:hint="default"/>
      </w:rPr>
    </w:lvl>
    <w:lvl w:ilvl="2" w:tplc="B0E0392E" w:tentative="1">
      <w:start w:val="1"/>
      <w:numFmt w:val="bullet"/>
      <w:lvlText w:val="•"/>
      <w:lvlJc w:val="left"/>
      <w:pPr>
        <w:tabs>
          <w:tab w:val="num" w:pos="2160"/>
        </w:tabs>
        <w:ind w:left="2160" w:hanging="360"/>
      </w:pPr>
      <w:rPr>
        <w:rFonts w:ascii="Arial" w:hAnsi="Arial" w:hint="default"/>
      </w:rPr>
    </w:lvl>
    <w:lvl w:ilvl="3" w:tplc="F4262134" w:tentative="1">
      <w:start w:val="1"/>
      <w:numFmt w:val="bullet"/>
      <w:lvlText w:val="•"/>
      <w:lvlJc w:val="left"/>
      <w:pPr>
        <w:tabs>
          <w:tab w:val="num" w:pos="2880"/>
        </w:tabs>
        <w:ind w:left="2880" w:hanging="360"/>
      </w:pPr>
      <w:rPr>
        <w:rFonts w:ascii="Arial" w:hAnsi="Arial" w:hint="default"/>
      </w:rPr>
    </w:lvl>
    <w:lvl w:ilvl="4" w:tplc="430A6608" w:tentative="1">
      <w:start w:val="1"/>
      <w:numFmt w:val="bullet"/>
      <w:lvlText w:val="•"/>
      <w:lvlJc w:val="left"/>
      <w:pPr>
        <w:tabs>
          <w:tab w:val="num" w:pos="3600"/>
        </w:tabs>
        <w:ind w:left="3600" w:hanging="360"/>
      </w:pPr>
      <w:rPr>
        <w:rFonts w:ascii="Arial" w:hAnsi="Arial" w:hint="default"/>
      </w:rPr>
    </w:lvl>
    <w:lvl w:ilvl="5" w:tplc="D77894EA" w:tentative="1">
      <w:start w:val="1"/>
      <w:numFmt w:val="bullet"/>
      <w:lvlText w:val="•"/>
      <w:lvlJc w:val="left"/>
      <w:pPr>
        <w:tabs>
          <w:tab w:val="num" w:pos="4320"/>
        </w:tabs>
        <w:ind w:left="4320" w:hanging="360"/>
      </w:pPr>
      <w:rPr>
        <w:rFonts w:ascii="Arial" w:hAnsi="Arial" w:hint="default"/>
      </w:rPr>
    </w:lvl>
    <w:lvl w:ilvl="6" w:tplc="4E2AF468" w:tentative="1">
      <w:start w:val="1"/>
      <w:numFmt w:val="bullet"/>
      <w:lvlText w:val="•"/>
      <w:lvlJc w:val="left"/>
      <w:pPr>
        <w:tabs>
          <w:tab w:val="num" w:pos="5040"/>
        </w:tabs>
        <w:ind w:left="5040" w:hanging="360"/>
      </w:pPr>
      <w:rPr>
        <w:rFonts w:ascii="Arial" w:hAnsi="Arial" w:hint="default"/>
      </w:rPr>
    </w:lvl>
    <w:lvl w:ilvl="7" w:tplc="CF209BE2" w:tentative="1">
      <w:start w:val="1"/>
      <w:numFmt w:val="bullet"/>
      <w:lvlText w:val="•"/>
      <w:lvlJc w:val="left"/>
      <w:pPr>
        <w:tabs>
          <w:tab w:val="num" w:pos="5760"/>
        </w:tabs>
        <w:ind w:left="5760" w:hanging="360"/>
      </w:pPr>
      <w:rPr>
        <w:rFonts w:ascii="Arial" w:hAnsi="Arial" w:hint="default"/>
      </w:rPr>
    </w:lvl>
    <w:lvl w:ilvl="8" w:tplc="AAD4F388" w:tentative="1">
      <w:start w:val="1"/>
      <w:numFmt w:val="bullet"/>
      <w:lvlText w:val="•"/>
      <w:lvlJc w:val="left"/>
      <w:pPr>
        <w:tabs>
          <w:tab w:val="num" w:pos="6480"/>
        </w:tabs>
        <w:ind w:left="6480" w:hanging="360"/>
      </w:pPr>
      <w:rPr>
        <w:rFonts w:ascii="Arial" w:hAnsi="Arial" w:hint="default"/>
      </w:rPr>
    </w:lvl>
  </w:abstractNum>
  <w:num w:numId="1" w16cid:durableId="102695830">
    <w:abstractNumId w:val="1"/>
  </w:num>
  <w:num w:numId="2" w16cid:durableId="1203519217">
    <w:abstractNumId w:val="0"/>
  </w:num>
  <w:num w:numId="3" w16cid:durableId="1457211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08"/>
    <w:rsid w:val="000E1B9F"/>
    <w:rsid w:val="00142BDE"/>
    <w:rsid w:val="001528AD"/>
    <w:rsid w:val="001C6713"/>
    <w:rsid w:val="001C7E09"/>
    <w:rsid w:val="003C5F32"/>
    <w:rsid w:val="003D030C"/>
    <w:rsid w:val="00413E55"/>
    <w:rsid w:val="004529DC"/>
    <w:rsid w:val="00491FEF"/>
    <w:rsid w:val="004B0657"/>
    <w:rsid w:val="00546AB7"/>
    <w:rsid w:val="005D4387"/>
    <w:rsid w:val="00641CC2"/>
    <w:rsid w:val="006707FF"/>
    <w:rsid w:val="00710CF9"/>
    <w:rsid w:val="007472B2"/>
    <w:rsid w:val="007B680F"/>
    <w:rsid w:val="007D5609"/>
    <w:rsid w:val="008331E4"/>
    <w:rsid w:val="009051BC"/>
    <w:rsid w:val="00964832"/>
    <w:rsid w:val="009B4E7D"/>
    <w:rsid w:val="009D402E"/>
    <w:rsid w:val="00A669E2"/>
    <w:rsid w:val="00A73776"/>
    <w:rsid w:val="00A74E3F"/>
    <w:rsid w:val="00A84EEA"/>
    <w:rsid w:val="00B37723"/>
    <w:rsid w:val="00B74283"/>
    <w:rsid w:val="00C0332C"/>
    <w:rsid w:val="00C35852"/>
    <w:rsid w:val="00CA1108"/>
    <w:rsid w:val="00DB5782"/>
    <w:rsid w:val="00DB7349"/>
    <w:rsid w:val="00DE6864"/>
    <w:rsid w:val="00E221B7"/>
    <w:rsid w:val="00EB0B8B"/>
    <w:rsid w:val="00EE3E86"/>
    <w:rsid w:val="00F465D8"/>
    <w:rsid w:val="00F6150E"/>
    <w:rsid w:val="00F8395C"/>
    <w:rsid w:val="00FD7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68A0"/>
  <w15:chartTrackingRefBased/>
  <w15:docId w15:val="{DD29F1A1-F411-43C0-A066-B31C4FE6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11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A1108"/>
    <w:pPr>
      <w:tabs>
        <w:tab w:val="center" w:pos="4536"/>
        <w:tab w:val="right" w:pos="9072"/>
      </w:tabs>
    </w:pPr>
  </w:style>
  <w:style w:type="character" w:customStyle="1" w:styleId="KoptekstChar">
    <w:name w:val="Koptekst Char"/>
    <w:basedOn w:val="Standaardalinea-lettertype"/>
    <w:link w:val="Koptekst"/>
    <w:uiPriority w:val="99"/>
    <w:rsid w:val="00CA1108"/>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CA1108"/>
    <w:pPr>
      <w:tabs>
        <w:tab w:val="center" w:pos="4536"/>
        <w:tab w:val="right" w:pos="9072"/>
      </w:tabs>
    </w:pPr>
  </w:style>
  <w:style w:type="character" w:customStyle="1" w:styleId="VoettekstChar">
    <w:name w:val="Voettekst Char"/>
    <w:basedOn w:val="Standaardalinea-lettertype"/>
    <w:link w:val="Voettekst"/>
    <w:uiPriority w:val="99"/>
    <w:rsid w:val="00CA1108"/>
    <w:rPr>
      <w:rFonts w:ascii="Times New Roman" w:eastAsia="Times New Roman" w:hAnsi="Times New Roman" w:cs="Times New Roman"/>
      <w:sz w:val="24"/>
      <w:szCs w:val="24"/>
      <w:lang w:eastAsia="nl-NL"/>
    </w:rPr>
  </w:style>
  <w:style w:type="table" w:styleId="Tabelraster">
    <w:name w:val="Table Grid"/>
    <w:basedOn w:val="Standaardtabel"/>
    <w:rsid w:val="00CA110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10CF9"/>
    <w:pPr>
      <w:ind w:left="720"/>
      <w:contextualSpacing/>
    </w:pPr>
    <w:rPr>
      <w:rFonts w:eastAsiaTheme="minorEastAsia"/>
    </w:rPr>
  </w:style>
  <w:style w:type="paragraph" w:styleId="Normaalweb">
    <w:name w:val="Normal (Web)"/>
    <w:basedOn w:val="Standaard"/>
    <w:uiPriority w:val="99"/>
    <w:semiHidden/>
    <w:unhideWhenUsed/>
    <w:rsid w:val="0096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00858">
      <w:bodyDiv w:val="1"/>
      <w:marLeft w:val="0"/>
      <w:marRight w:val="0"/>
      <w:marTop w:val="0"/>
      <w:marBottom w:val="0"/>
      <w:divBdr>
        <w:top w:val="none" w:sz="0" w:space="0" w:color="auto"/>
        <w:left w:val="none" w:sz="0" w:space="0" w:color="auto"/>
        <w:bottom w:val="none" w:sz="0" w:space="0" w:color="auto"/>
        <w:right w:val="none" w:sz="0" w:space="0" w:color="auto"/>
      </w:divBdr>
    </w:div>
    <w:div w:id="806969933">
      <w:bodyDiv w:val="1"/>
      <w:marLeft w:val="0"/>
      <w:marRight w:val="0"/>
      <w:marTop w:val="0"/>
      <w:marBottom w:val="0"/>
      <w:divBdr>
        <w:top w:val="none" w:sz="0" w:space="0" w:color="auto"/>
        <w:left w:val="none" w:sz="0" w:space="0" w:color="auto"/>
        <w:bottom w:val="none" w:sz="0" w:space="0" w:color="auto"/>
        <w:right w:val="none" w:sz="0" w:space="0" w:color="auto"/>
      </w:divBdr>
    </w:div>
    <w:div w:id="956712882">
      <w:bodyDiv w:val="1"/>
      <w:marLeft w:val="0"/>
      <w:marRight w:val="0"/>
      <w:marTop w:val="0"/>
      <w:marBottom w:val="0"/>
      <w:divBdr>
        <w:top w:val="none" w:sz="0" w:space="0" w:color="auto"/>
        <w:left w:val="none" w:sz="0" w:space="0" w:color="auto"/>
        <w:bottom w:val="none" w:sz="0" w:space="0" w:color="auto"/>
        <w:right w:val="none" w:sz="0" w:space="0" w:color="auto"/>
      </w:divBdr>
    </w:div>
    <w:div w:id="1223131067">
      <w:bodyDiv w:val="1"/>
      <w:marLeft w:val="0"/>
      <w:marRight w:val="0"/>
      <w:marTop w:val="0"/>
      <w:marBottom w:val="0"/>
      <w:divBdr>
        <w:top w:val="none" w:sz="0" w:space="0" w:color="auto"/>
        <w:left w:val="none" w:sz="0" w:space="0" w:color="auto"/>
        <w:bottom w:val="none" w:sz="0" w:space="0" w:color="auto"/>
        <w:right w:val="none" w:sz="0" w:space="0" w:color="auto"/>
      </w:divBdr>
      <w:divsChild>
        <w:div w:id="2096392510">
          <w:marLeft w:val="360"/>
          <w:marRight w:val="0"/>
          <w:marTop w:val="200"/>
          <w:marBottom w:val="0"/>
          <w:divBdr>
            <w:top w:val="none" w:sz="0" w:space="0" w:color="auto"/>
            <w:left w:val="none" w:sz="0" w:space="0" w:color="auto"/>
            <w:bottom w:val="none" w:sz="0" w:space="0" w:color="auto"/>
            <w:right w:val="none" w:sz="0" w:space="0" w:color="auto"/>
          </w:divBdr>
        </w:div>
        <w:div w:id="1248151971">
          <w:marLeft w:val="360"/>
          <w:marRight w:val="0"/>
          <w:marTop w:val="200"/>
          <w:marBottom w:val="0"/>
          <w:divBdr>
            <w:top w:val="none" w:sz="0" w:space="0" w:color="auto"/>
            <w:left w:val="none" w:sz="0" w:space="0" w:color="auto"/>
            <w:bottom w:val="none" w:sz="0" w:space="0" w:color="auto"/>
            <w:right w:val="none" w:sz="0" w:space="0" w:color="auto"/>
          </w:divBdr>
        </w:div>
        <w:div w:id="677930003">
          <w:marLeft w:val="360"/>
          <w:marRight w:val="0"/>
          <w:marTop w:val="200"/>
          <w:marBottom w:val="0"/>
          <w:divBdr>
            <w:top w:val="none" w:sz="0" w:space="0" w:color="auto"/>
            <w:left w:val="none" w:sz="0" w:space="0" w:color="auto"/>
            <w:bottom w:val="none" w:sz="0" w:space="0" w:color="auto"/>
            <w:right w:val="none" w:sz="0" w:space="0" w:color="auto"/>
          </w:divBdr>
        </w:div>
      </w:divsChild>
    </w:div>
    <w:div w:id="1608778410">
      <w:bodyDiv w:val="1"/>
      <w:marLeft w:val="0"/>
      <w:marRight w:val="0"/>
      <w:marTop w:val="0"/>
      <w:marBottom w:val="0"/>
      <w:divBdr>
        <w:top w:val="none" w:sz="0" w:space="0" w:color="auto"/>
        <w:left w:val="none" w:sz="0" w:space="0" w:color="auto"/>
        <w:bottom w:val="none" w:sz="0" w:space="0" w:color="auto"/>
        <w:right w:val="none" w:sz="0" w:space="0" w:color="auto"/>
      </w:divBdr>
      <w:divsChild>
        <w:div w:id="1007292427">
          <w:marLeft w:val="360"/>
          <w:marRight w:val="0"/>
          <w:marTop w:val="200"/>
          <w:marBottom w:val="0"/>
          <w:divBdr>
            <w:top w:val="none" w:sz="0" w:space="0" w:color="auto"/>
            <w:left w:val="none" w:sz="0" w:space="0" w:color="auto"/>
            <w:bottom w:val="none" w:sz="0" w:space="0" w:color="auto"/>
            <w:right w:val="none" w:sz="0" w:space="0" w:color="auto"/>
          </w:divBdr>
        </w:div>
        <w:div w:id="1834683280">
          <w:marLeft w:val="1080"/>
          <w:marRight w:val="0"/>
          <w:marTop w:val="100"/>
          <w:marBottom w:val="0"/>
          <w:divBdr>
            <w:top w:val="none" w:sz="0" w:space="0" w:color="auto"/>
            <w:left w:val="none" w:sz="0" w:space="0" w:color="auto"/>
            <w:bottom w:val="none" w:sz="0" w:space="0" w:color="auto"/>
            <w:right w:val="none" w:sz="0" w:space="0" w:color="auto"/>
          </w:divBdr>
        </w:div>
        <w:div w:id="943801684">
          <w:marLeft w:val="1080"/>
          <w:marRight w:val="0"/>
          <w:marTop w:val="100"/>
          <w:marBottom w:val="0"/>
          <w:divBdr>
            <w:top w:val="none" w:sz="0" w:space="0" w:color="auto"/>
            <w:left w:val="none" w:sz="0" w:space="0" w:color="auto"/>
            <w:bottom w:val="none" w:sz="0" w:space="0" w:color="auto"/>
            <w:right w:val="none" w:sz="0" w:space="0" w:color="auto"/>
          </w:divBdr>
        </w:div>
        <w:div w:id="1303924239">
          <w:marLeft w:val="1080"/>
          <w:marRight w:val="0"/>
          <w:marTop w:val="100"/>
          <w:marBottom w:val="0"/>
          <w:divBdr>
            <w:top w:val="none" w:sz="0" w:space="0" w:color="auto"/>
            <w:left w:val="none" w:sz="0" w:space="0" w:color="auto"/>
            <w:bottom w:val="none" w:sz="0" w:space="0" w:color="auto"/>
            <w:right w:val="none" w:sz="0" w:space="0" w:color="auto"/>
          </w:divBdr>
        </w:div>
        <w:div w:id="645862748">
          <w:marLeft w:val="360"/>
          <w:marRight w:val="0"/>
          <w:marTop w:val="200"/>
          <w:marBottom w:val="0"/>
          <w:divBdr>
            <w:top w:val="none" w:sz="0" w:space="0" w:color="auto"/>
            <w:left w:val="none" w:sz="0" w:space="0" w:color="auto"/>
            <w:bottom w:val="none" w:sz="0" w:space="0" w:color="auto"/>
            <w:right w:val="none" w:sz="0" w:space="0" w:color="auto"/>
          </w:divBdr>
        </w:div>
        <w:div w:id="105778277">
          <w:marLeft w:val="1080"/>
          <w:marRight w:val="0"/>
          <w:marTop w:val="100"/>
          <w:marBottom w:val="0"/>
          <w:divBdr>
            <w:top w:val="none" w:sz="0" w:space="0" w:color="auto"/>
            <w:left w:val="none" w:sz="0" w:space="0" w:color="auto"/>
            <w:bottom w:val="none" w:sz="0" w:space="0" w:color="auto"/>
            <w:right w:val="none" w:sz="0" w:space="0" w:color="auto"/>
          </w:divBdr>
        </w:div>
        <w:div w:id="16347864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5</Pages>
  <Words>1731</Words>
  <Characters>9853</Characters>
  <Application>Microsoft Office Word</Application>
  <DocSecurity>0</DocSecurity>
  <Lines>259</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Huizer | NVN</dc:creator>
  <cp:keywords/>
  <dc:description/>
  <cp:lastModifiedBy>Jennifer Huizer | NVN</cp:lastModifiedBy>
  <cp:revision>10</cp:revision>
  <dcterms:created xsi:type="dcterms:W3CDTF">2023-02-04T07:44:00Z</dcterms:created>
  <dcterms:modified xsi:type="dcterms:W3CDTF">2023-02-07T17:36:00Z</dcterms:modified>
</cp:coreProperties>
</file>